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D0" w:rsidRPr="0020467A"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Павлодар облысының білім беру басқармасы, Павлодар қаласы білім беру бөлімінің «Павлодар қаласының №112 сәбилер бақшасы»</w:t>
      </w:r>
    </w:p>
    <w:p w:rsidR="00A4480A" w:rsidRPr="0020467A" w:rsidRDefault="00A4480A" w:rsidP="0020467A">
      <w:pPr>
        <w:spacing w:after="0" w:line="360" w:lineRule="auto"/>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коммуналдық мемлекеттік қазыналық кәсіпорыны</w:t>
      </w:r>
    </w:p>
    <w:p w:rsidR="00F87652" w:rsidRDefault="00A4480A" w:rsidP="00F87652">
      <w:pPr>
        <w:spacing w:line="360" w:lineRule="auto"/>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(мекен-жайы: Павлодар қ. Естай көшесі 91/1, тел.54-80-75, э/почта: </w:t>
      </w:r>
      <w:r w:rsidR="0088013D">
        <w:fldChar w:fldCharType="begin"/>
      </w:r>
      <w:r w:rsidR="0088013D" w:rsidRPr="0088013D">
        <w:rPr>
          <w:lang w:val="kk-KZ"/>
        </w:rPr>
        <w:instrText xml:space="preserve"> HYPERLINK "mailto:sad112@goo.edu.kz" </w:instrText>
      </w:r>
      <w:r w:rsidR="0088013D">
        <w:fldChar w:fldCharType="separate"/>
      </w:r>
      <w:r w:rsidR="00FF7CD0" w:rsidRPr="008C11AE">
        <w:rPr>
          <w:rStyle w:val="a3"/>
          <w:rFonts w:ascii="Times New Roman" w:hAnsi="Times New Roman" w:cs="Times New Roman"/>
          <w:sz w:val="24"/>
          <w:szCs w:val="28"/>
          <w:lang w:val="kk-KZ"/>
        </w:rPr>
        <w:t>sad112@goo.edu.kz</w:t>
      </w:r>
      <w:r w:rsidR="0088013D">
        <w:rPr>
          <w:rStyle w:val="a3"/>
          <w:rFonts w:ascii="Times New Roman" w:hAnsi="Times New Roman" w:cs="Times New Roman"/>
          <w:sz w:val="24"/>
          <w:szCs w:val="28"/>
          <w:lang w:val="kk-KZ"/>
        </w:rPr>
        <w:fldChar w:fldCharType="end"/>
      </w:r>
      <w:r w:rsidRPr="00A4480A">
        <w:rPr>
          <w:rFonts w:ascii="Times New Roman" w:hAnsi="Times New Roman" w:cs="Times New Roman"/>
          <w:sz w:val="24"/>
          <w:szCs w:val="28"/>
          <w:lang w:val="kk-KZ"/>
        </w:rPr>
        <w:t>)</w:t>
      </w:r>
    </w:p>
    <w:p w:rsidR="0020467A" w:rsidRPr="00F87652" w:rsidRDefault="00F87652" w:rsidP="00F87652">
      <w:pPr>
        <w:spacing w:line="360" w:lineRule="auto"/>
        <w:rPr>
          <w:rFonts w:ascii="Times New Roman" w:hAnsi="Times New Roman" w:cs="Times New Roman"/>
          <w:sz w:val="24"/>
          <w:szCs w:val="28"/>
          <w:lang w:val="kk-KZ"/>
        </w:rPr>
      </w:pPr>
      <w:r>
        <w:rPr>
          <w:rFonts w:ascii="Times New Roman" w:hAnsi="Times New Roman" w:cs="Times New Roman"/>
          <w:sz w:val="24"/>
          <w:szCs w:val="28"/>
          <w:lang w:val="kk-KZ"/>
        </w:rPr>
        <w:t>31</w:t>
      </w:r>
      <w:r>
        <w:rPr>
          <w:rFonts w:ascii="Times New Roman" w:hAnsi="Times New Roman" w:cs="Times New Roman"/>
          <w:sz w:val="24"/>
          <w:lang w:val="kk-KZ"/>
        </w:rPr>
        <w:t>.07.2024</w:t>
      </w:r>
      <w:r w:rsidR="0020467A" w:rsidRPr="0020467A">
        <w:rPr>
          <w:rFonts w:ascii="Times New Roman" w:hAnsi="Times New Roman" w:cs="Times New Roman"/>
          <w:sz w:val="24"/>
          <w:lang w:val="kk-KZ"/>
        </w:rPr>
        <w:t xml:space="preserve"> г.</w:t>
      </w:r>
    </w:p>
    <w:p w:rsidR="00170057" w:rsidRPr="00A4480A" w:rsidRDefault="00170057" w:rsidP="0020467A">
      <w:pPr>
        <w:spacing w:line="360" w:lineRule="auto"/>
        <w:jc w:val="both"/>
        <w:rPr>
          <w:sz w:val="20"/>
          <w:lang w:val="kk-KZ"/>
        </w:rPr>
      </w:pPr>
    </w:p>
    <w:p w:rsidR="00A4480A" w:rsidRPr="00A4480A" w:rsidRDefault="00F87652" w:rsidP="00F87652">
      <w:pPr>
        <w:jc w:val="center"/>
        <w:rPr>
          <w:rFonts w:ascii="Times New Roman" w:hAnsi="Times New Roman" w:cs="Times New Roman"/>
          <w:b/>
          <w:sz w:val="24"/>
          <w:szCs w:val="28"/>
          <w:lang w:val="kk-KZ"/>
        </w:rPr>
      </w:pPr>
      <w:r>
        <w:rPr>
          <w:rFonts w:ascii="Times New Roman" w:hAnsi="Times New Roman" w:cs="Times New Roman"/>
          <w:b/>
          <w:sz w:val="24"/>
          <w:szCs w:val="28"/>
          <w:lang w:val="kk-KZ"/>
        </w:rPr>
        <w:t>Педагог - психолог (1 жүктеме) бос лауазымы</w:t>
      </w:r>
      <w:r w:rsidR="00A4480A" w:rsidRPr="00A4480A">
        <w:rPr>
          <w:rFonts w:ascii="Times New Roman" w:hAnsi="Times New Roman" w:cs="Times New Roman"/>
          <w:b/>
          <w:sz w:val="24"/>
          <w:szCs w:val="28"/>
          <w:lang w:val="kk-KZ"/>
        </w:rPr>
        <w:t>на ашық конкурс жариялайды</w:t>
      </w:r>
    </w:p>
    <w:p w:rsidR="00A4480A" w:rsidRPr="00A4480A" w:rsidRDefault="00F87652" w:rsidP="0020467A">
      <w:pPr>
        <w:spacing w:after="0"/>
        <w:ind w:firstLine="708"/>
        <w:jc w:val="both"/>
        <w:rPr>
          <w:rFonts w:ascii="Times New Roman" w:hAnsi="Times New Roman" w:cs="Times New Roman"/>
          <w:sz w:val="24"/>
          <w:szCs w:val="28"/>
          <w:lang w:val="kk-KZ"/>
        </w:rPr>
      </w:pPr>
      <w:r w:rsidRPr="00F87652">
        <w:rPr>
          <w:rFonts w:ascii="Times New Roman" w:hAnsi="Times New Roman" w:cs="Times New Roman"/>
          <w:sz w:val="24"/>
          <w:szCs w:val="28"/>
          <w:lang w:val="kk-KZ"/>
        </w:rPr>
        <w:t xml:space="preserve">Педагог - психолог </w:t>
      </w:r>
      <w:r>
        <w:rPr>
          <w:rFonts w:ascii="Times New Roman" w:hAnsi="Times New Roman" w:cs="Times New Roman"/>
          <w:sz w:val="24"/>
          <w:szCs w:val="28"/>
          <w:lang w:val="kk-KZ"/>
        </w:rPr>
        <w:t>бос лауазымына</w:t>
      </w:r>
      <w:r w:rsidR="00A4480A" w:rsidRPr="00A4480A">
        <w:rPr>
          <w:rFonts w:ascii="Times New Roman" w:hAnsi="Times New Roman" w:cs="Times New Roman"/>
          <w:sz w:val="24"/>
          <w:szCs w:val="28"/>
          <w:lang w:val="kk-KZ"/>
        </w:rPr>
        <w:t xml:space="preserve"> ашық конкурс жариялайды.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 Қ</w:t>
      </w:r>
      <w:r w:rsidR="00C24D90">
        <w:rPr>
          <w:rFonts w:ascii="Times New Roman" w:hAnsi="Times New Roman" w:cs="Times New Roman"/>
          <w:sz w:val="24"/>
          <w:szCs w:val="28"/>
          <w:lang w:val="kk-KZ"/>
        </w:rPr>
        <w:t>Р БҒМ 2012 жылғы 21 ақпандағы №</w:t>
      </w:r>
      <w:r w:rsidRPr="00A4480A">
        <w:rPr>
          <w:rFonts w:ascii="Times New Roman" w:hAnsi="Times New Roman" w:cs="Times New Roman"/>
          <w:sz w:val="24"/>
          <w:szCs w:val="28"/>
          <w:lang w:val="kk-KZ"/>
        </w:rPr>
        <w:t>57 "мемлекеттік білім беру ұйымдарының педагог лауазымына орналасуға конкурс өткізу тәртібі туралы"</w:t>
      </w:r>
      <w:r w:rsidR="00C24D90">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бұйрығының негізінде өткізіледі.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Байқаудың өтетін күні мен орны</w:t>
      </w:r>
      <w:r w:rsidRPr="00A4480A">
        <w:rPr>
          <w:rFonts w:ascii="Times New Roman" w:hAnsi="Times New Roman" w:cs="Times New Roman"/>
          <w:sz w:val="24"/>
          <w:szCs w:val="28"/>
          <w:lang w:val="kk-KZ"/>
        </w:rPr>
        <w:t xml:space="preserve">: Павлодар қаласы, </w:t>
      </w:r>
      <w:r w:rsidR="00C24D90">
        <w:rPr>
          <w:rFonts w:ascii="Times New Roman" w:hAnsi="Times New Roman" w:cs="Times New Roman"/>
          <w:sz w:val="24"/>
          <w:szCs w:val="28"/>
          <w:lang w:val="kk-KZ"/>
        </w:rPr>
        <w:t>Естай көшесі 91/1.</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Байқау кезеңдері: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1) Конкурс өткізу туралы хабарландыруды жариялау;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4) конкурстық комиссияның отырысы.</w:t>
      </w:r>
    </w:p>
    <w:p w:rsidR="00A4480A" w:rsidRPr="00553547" w:rsidRDefault="00A4480A" w:rsidP="00553547">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Естай көшесі 91/1 мекенжайы бойынша «Павлодар қаласының №112 сәбилер бақшасы» КМҚК (электрондық пошта немесе қағаз тасымалдағышта) қабылданады.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Біліктілік талаптары:</w:t>
      </w:r>
      <w:r w:rsidRPr="00A4480A">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553547" w:rsidRPr="00553547" w:rsidRDefault="00553547" w:rsidP="00553547">
      <w:pPr>
        <w:spacing w:after="0" w:line="240" w:lineRule="auto"/>
        <w:ind w:firstLine="708"/>
        <w:jc w:val="both"/>
        <w:rPr>
          <w:rFonts w:ascii="Times New Roman" w:hAnsi="Times New Roman" w:cs="Times New Roman"/>
          <w:b/>
          <w:sz w:val="24"/>
          <w:szCs w:val="28"/>
          <w:lang w:val="kk-KZ"/>
        </w:rPr>
      </w:pPr>
      <w:r>
        <w:rPr>
          <w:rFonts w:ascii="Times New Roman" w:hAnsi="Times New Roman" w:cs="Times New Roman"/>
          <w:b/>
          <w:sz w:val="24"/>
          <w:szCs w:val="28"/>
          <w:lang w:val="kk-KZ"/>
        </w:rPr>
        <w:t>Лауазымдық міндеттері:</w:t>
      </w:r>
    </w:p>
    <w:p w:rsidR="00553547" w:rsidRPr="00553547" w:rsidRDefault="00553547" w:rsidP="00553547">
      <w:pPr>
        <w:spacing w:after="0" w:line="240" w:lineRule="auto"/>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Мектепке </w:t>
      </w:r>
      <w:r w:rsidRPr="00553547">
        <w:rPr>
          <w:rFonts w:ascii="Times New Roman" w:hAnsi="Times New Roman" w:cs="Times New Roman"/>
          <w:sz w:val="24"/>
          <w:szCs w:val="28"/>
          <w:lang w:val="kk-KZ"/>
        </w:rPr>
        <w:t>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Баланың </w:t>
      </w:r>
      <w:r w:rsidRPr="00553547">
        <w:rPr>
          <w:rFonts w:ascii="Times New Roman" w:hAnsi="Times New Roman" w:cs="Times New Roman"/>
          <w:sz w:val="24"/>
          <w:szCs w:val="28"/>
          <w:lang w:val="kk-KZ"/>
        </w:rPr>
        <w:t xml:space="preserve">дамуы мен мінез-құлқындағы проблемаларды анықтайды. </w:t>
      </w:r>
      <w:r w:rsidRPr="00553547">
        <w:rPr>
          <w:rFonts w:ascii="Times New Roman" w:hAnsi="Times New Roman" w:cs="Times New Roman"/>
          <w:sz w:val="24"/>
          <w:szCs w:val="28"/>
          <w:lang w:val="kk-KZ"/>
        </w:rPr>
        <w:t>Психикалық</w:t>
      </w:r>
      <w:r w:rsidRPr="00553547">
        <w:rPr>
          <w:rFonts w:ascii="Times New Roman" w:hAnsi="Times New Roman" w:cs="Times New Roman"/>
          <w:sz w:val="24"/>
          <w:szCs w:val="28"/>
          <w:lang w:val="kk-KZ"/>
        </w:rPr>
        <w:t>, эмоционалдық-коммуникативтік және тұлғалық даму деңгейі мен ерекшеліктеріне психологиялық диагностика жүргізеді, п</w:t>
      </w:r>
      <w:r>
        <w:rPr>
          <w:rFonts w:ascii="Times New Roman" w:hAnsi="Times New Roman" w:cs="Times New Roman"/>
          <w:sz w:val="24"/>
          <w:szCs w:val="28"/>
          <w:lang w:val="kk-KZ"/>
        </w:rPr>
        <w:t>сихологиялық қорытынды жасайды;</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Мектепке </w:t>
      </w:r>
      <w:r w:rsidRPr="00553547">
        <w:rPr>
          <w:rFonts w:ascii="Times New Roman" w:hAnsi="Times New Roman" w:cs="Times New Roman"/>
          <w:sz w:val="24"/>
          <w:szCs w:val="28"/>
          <w:lang w:val="kk-KZ"/>
        </w:rPr>
        <w:t>дейінгі жастағы балалар тұлғасының дамуына кедергі келтіретін факторларды анықтайды, әртүрлі психологиялық (психопрофилактикалық, дамытушылық және ко</w:t>
      </w:r>
      <w:r>
        <w:rPr>
          <w:rFonts w:ascii="Times New Roman" w:hAnsi="Times New Roman" w:cs="Times New Roman"/>
          <w:sz w:val="24"/>
          <w:szCs w:val="28"/>
          <w:lang w:val="kk-KZ"/>
        </w:rPr>
        <w:t>нсультациялық) көмек көрсетеді;</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Қажет</w:t>
      </w:r>
      <w:r w:rsidRPr="00553547">
        <w:rPr>
          <w:rFonts w:ascii="Times New Roman" w:hAnsi="Times New Roman" w:cs="Times New Roman"/>
          <w:sz w:val="24"/>
          <w:szCs w:val="28"/>
          <w:lang w:val="kk-KZ"/>
        </w:rPr>
        <w:t xml:space="preserve">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w:t>
      </w:r>
      <w:r>
        <w:rPr>
          <w:rFonts w:ascii="Times New Roman" w:hAnsi="Times New Roman" w:cs="Times New Roman"/>
          <w:sz w:val="24"/>
          <w:szCs w:val="28"/>
          <w:lang w:val="kk-KZ"/>
        </w:rPr>
        <w:t>сабақтары түрінде іске асырады;</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Мектепке </w:t>
      </w:r>
      <w:r w:rsidRPr="00553547">
        <w:rPr>
          <w:rFonts w:ascii="Times New Roman" w:hAnsi="Times New Roman" w:cs="Times New Roman"/>
          <w:sz w:val="24"/>
          <w:szCs w:val="28"/>
          <w:lang w:val="kk-KZ"/>
        </w:rPr>
        <w:t>дейінгі жастағы шығармашылықпен дарынды балаларға психологиялық қолдау көрсетеді, олардың дамуына, шығармашылық қабілеттерін</w:t>
      </w:r>
      <w:r>
        <w:rPr>
          <w:rFonts w:ascii="Times New Roman" w:hAnsi="Times New Roman" w:cs="Times New Roman"/>
          <w:sz w:val="24"/>
          <w:szCs w:val="28"/>
          <w:lang w:val="kk-KZ"/>
        </w:rPr>
        <w:t xml:space="preserve"> ашуға ықпал етеді;</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  </w:t>
      </w:r>
      <w:r w:rsidRPr="00553547">
        <w:rPr>
          <w:rFonts w:ascii="Times New Roman" w:hAnsi="Times New Roman" w:cs="Times New Roman"/>
          <w:sz w:val="24"/>
          <w:szCs w:val="28"/>
          <w:lang w:val="kk-KZ"/>
        </w:rPr>
        <w:t>Ата</w:t>
      </w:r>
      <w:r w:rsidRPr="00553547">
        <w:rPr>
          <w:rFonts w:ascii="Times New Roman" w:hAnsi="Times New Roman" w:cs="Times New Roman"/>
          <w:sz w:val="24"/>
          <w:szCs w:val="28"/>
          <w:lang w:val="kk-KZ"/>
        </w:rPr>
        <w:t>-аналарға, тәрбиешілерге және педагогтарға консультациялық көмек көрсетеді;</w:t>
      </w:r>
    </w:p>
    <w:p w:rsidR="00553547" w:rsidRPr="00553547" w:rsidRDefault="00553547" w:rsidP="00553547">
      <w:pPr>
        <w:spacing w:after="0" w:line="240" w:lineRule="auto"/>
        <w:jc w:val="both"/>
        <w:rPr>
          <w:rFonts w:ascii="Times New Roman" w:hAnsi="Times New Roman" w:cs="Times New Roman"/>
          <w:sz w:val="24"/>
          <w:szCs w:val="28"/>
          <w:lang w:val="kk-KZ"/>
        </w:rPr>
      </w:pPr>
    </w:p>
    <w:p w:rsid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lastRenderedPageBreak/>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Белгіленген </w:t>
      </w:r>
      <w:r w:rsidRPr="00553547">
        <w:rPr>
          <w:rFonts w:ascii="Times New Roman" w:hAnsi="Times New Roman" w:cs="Times New Roman"/>
          <w:sz w:val="24"/>
          <w:szCs w:val="28"/>
          <w:lang w:val="kk-KZ"/>
        </w:rPr>
        <w:t>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w:t>
      </w:r>
      <w:r>
        <w:rPr>
          <w:rFonts w:ascii="Times New Roman" w:hAnsi="Times New Roman" w:cs="Times New Roman"/>
          <w:sz w:val="24"/>
          <w:szCs w:val="28"/>
          <w:lang w:val="kk-KZ"/>
        </w:rPr>
        <w:t>ізу жөніндегі жұмысқа қатысады;</w:t>
      </w:r>
    </w:p>
    <w:p w:rsidR="00553547" w:rsidRPr="00553547" w:rsidRDefault="00553547" w:rsidP="00553547">
      <w:pPr>
        <w:spacing w:after="0" w:line="240" w:lineRule="auto"/>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Кәсіби </w:t>
      </w:r>
      <w:r w:rsidRPr="00553547">
        <w:rPr>
          <w:rFonts w:ascii="Times New Roman" w:hAnsi="Times New Roman" w:cs="Times New Roman"/>
          <w:sz w:val="24"/>
          <w:szCs w:val="28"/>
          <w:lang w:val="kk-KZ"/>
        </w:rPr>
        <w:t>құзыреттілікті арттырады, мектеп жасына дейінгі балалармен психологиялық жұмыстың заманауи әдістері</w:t>
      </w:r>
      <w:r>
        <w:rPr>
          <w:rFonts w:ascii="Times New Roman" w:hAnsi="Times New Roman" w:cs="Times New Roman"/>
          <w:sz w:val="24"/>
          <w:szCs w:val="28"/>
          <w:lang w:val="kk-KZ"/>
        </w:rPr>
        <w:t xml:space="preserve"> мен технологияларын қолданады;</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 </w:t>
      </w:r>
      <w:r w:rsidRPr="00553547">
        <w:rPr>
          <w:rFonts w:ascii="Times New Roman" w:hAnsi="Times New Roman" w:cs="Times New Roman"/>
          <w:sz w:val="24"/>
          <w:szCs w:val="28"/>
          <w:lang w:val="kk-KZ"/>
        </w:rPr>
        <w:t xml:space="preserve">Балалардың </w:t>
      </w:r>
      <w:r w:rsidRPr="00553547">
        <w:rPr>
          <w:rFonts w:ascii="Times New Roman" w:hAnsi="Times New Roman" w:cs="Times New Roman"/>
          <w:sz w:val="24"/>
          <w:szCs w:val="28"/>
          <w:lang w:val="kk-KZ"/>
        </w:rPr>
        <w:t>өмірін, денсаулығын және құқықт</w:t>
      </w:r>
      <w:r>
        <w:rPr>
          <w:rFonts w:ascii="Times New Roman" w:hAnsi="Times New Roman" w:cs="Times New Roman"/>
          <w:sz w:val="24"/>
          <w:szCs w:val="28"/>
          <w:lang w:val="kk-KZ"/>
        </w:rPr>
        <w:t>арын қорғауды қамтамасыз етеді;</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 </w:t>
      </w:r>
      <w:r w:rsidRPr="00553547">
        <w:rPr>
          <w:rFonts w:ascii="Times New Roman" w:hAnsi="Times New Roman" w:cs="Times New Roman"/>
          <w:sz w:val="24"/>
          <w:szCs w:val="28"/>
          <w:lang w:val="kk-KZ"/>
        </w:rPr>
        <w:t xml:space="preserve">Еңбек </w:t>
      </w:r>
      <w:r w:rsidRPr="00553547">
        <w:rPr>
          <w:rFonts w:ascii="Times New Roman" w:hAnsi="Times New Roman" w:cs="Times New Roman"/>
          <w:sz w:val="24"/>
          <w:szCs w:val="28"/>
          <w:lang w:val="kk-KZ"/>
        </w:rPr>
        <w:t>қауіпсіздігі және еңбекті қорғау, өртке қар</w:t>
      </w:r>
      <w:r>
        <w:rPr>
          <w:rFonts w:ascii="Times New Roman" w:hAnsi="Times New Roman" w:cs="Times New Roman"/>
          <w:sz w:val="24"/>
          <w:szCs w:val="28"/>
          <w:lang w:val="kk-KZ"/>
        </w:rPr>
        <w:t>сы қорғау қағидаларын сақтайды.</w:t>
      </w:r>
    </w:p>
    <w:p w:rsidR="00553547" w:rsidRPr="00553547" w:rsidRDefault="00553547" w:rsidP="00553547">
      <w:pPr>
        <w:spacing w:after="0" w:line="240" w:lineRule="auto"/>
        <w:jc w:val="both"/>
        <w:rPr>
          <w:rFonts w:ascii="Times New Roman" w:hAnsi="Times New Roman" w:cs="Times New Roman"/>
          <w:b/>
          <w:sz w:val="24"/>
          <w:szCs w:val="28"/>
          <w:lang w:val="kk-KZ"/>
        </w:rPr>
      </w:pPr>
      <w:r w:rsidRPr="00553547">
        <w:rPr>
          <w:rFonts w:ascii="Times New Roman" w:hAnsi="Times New Roman" w:cs="Times New Roman"/>
          <w:b/>
          <w:sz w:val="24"/>
          <w:szCs w:val="28"/>
          <w:lang w:val="kk-KZ"/>
        </w:rPr>
        <w:t xml:space="preserve">      </w:t>
      </w:r>
      <w:r>
        <w:rPr>
          <w:rFonts w:ascii="Times New Roman" w:hAnsi="Times New Roman" w:cs="Times New Roman"/>
          <w:b/>
          <w:sz w:val="24"/>
          <w:szCs w:val="28"/>
          <w:lang w:val="kk-KZ"/>
        </w:rPr>
        <w:t>Білуге тиіс:</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 мәселелері жөніндегі өзге де</w:t>
      </w:r>
      <w:r>
        <w:rPr>
          <w:rFonts w:ascii="Times New Roman" w:hAnsi="Times New Roman" w:cs="Times New Roman"/>
          <w:sz w:val="24"/>
          <w:szCs w:val="28"/>
          <w:lang w:val="kk-KZ"/>
        </w:rPr>
        <w:t xml:space="preserve"> нормативтік құқықтық актілері;</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 </w:t>
      </w:r>
      <w:r w:rsidRPr="00553547">
        <w:rPr>
          <w:rFonts w:ascii="Times New Roman" w:hAnsi="Times New Roman" w:cs="Times New Roman"/>
          <w:sz w:val="24"/>
          <w:szCs w:val="28"/>
          <w:lang w:val="kk-KZ"/>
        </w:rPr>
        <w:t xml:space="preserve">Жалпы </w:t>
      </w:r>
      <w:r w:rsidRPr="00553547">
        <w:rPr>
          <w:rFonts w:ascii="Times New Roman" w:hAnsi="Times New Roman" w:cs="Times New Roman"/>
          <w:sz w:val="24"/>
          <w:szCs w:val="28"/>
          <w:lang w:val="kk-KZ"/>
        </w:rPr>
        <w:t>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w:t>
      </w:r>
      <w:r>
        <w:rPr>
          <w:rFonts w:ascii="Times New Roman" w:hAnsi="Times New Roman" w:cs="Times New Roman"/>
          <w:sz w:val="24"/>
          <w:szCs w:val="28"/>
          <w:lang w:val="kk-KZ"/>
        </w:rPr>
        <w:t xml:space="preserve"> патопсихология, психосоматика;</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 </w:t>
      </w:r>
      <w:r w:rsidRPr="00553547">
        <w:rPr>
          <w:rFonts w:ascii="Times New Roman" w:hAnsi="Times New Roman" w:cs="Times New Roman"/>
          <w:sz w:val="24"/>
          <w:szCs w:val="28"/>
          <w:lang w:val="kk-KZ"/>
        </w:rPr>
        <w:t xml:space="preserve">Педагогикалық </w:t>
      </w:r>
      <w:r>
        <w:rPr>
          <w:rFonts w:ascii="Times New Roman" w:hAnsi="Times New Roman" w:cs="Times New Roman"/>
          <w:sz w:val="24"/>
          <w:szCs w:val="28"/>
          <w:lang w:val="kk-KZ"/>
        </w:rPr>
        <w:t>этиканың нормалары;</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Арнайы </w:t>
      </w:r>
      <w:r w:rsidRPr="00553547">
        <w:rPr>
          <w:rFonts w:ascii="Times New Roman" w:hAnsi="Times New Roman" w:cs="Times New Roman"/>
          <w:sz w:val="24"/>
          <w:szCs w:val="28"/>
          <w:lang w:val="kk-KZ"/>
        </w:rPr>
        <w:t>мектепке дейінгі педагогика, психотерапия, психодиагностика, психологиялық кеңес беру жә</w:t>
      </w:r>
      <w:r>
        <w:rPr>
          <w:rFonts w:ascii="Times New Roman" w:hAnsi="Times New Roman" w:cs="Times New Roman"/>
          <w:sz w:val="24"/>
          <w:szCs w:val="28"/>
          <w:lang w:val="kk-KZ"/>
        </w:rPr>
        <w:t>не психопрофилактика негіздері;</w:t>
      </w:r>
    </w:p>
    <w:p w:rsidR="00553547" w:rsidRPr="00553547" w:rsidRDefault="00553547" w:rsidP="00553547">
      <w:pPr>
        <w:spacing w:after="0" w:line="240" w:lineRule="auto"/>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Белсенді </w:t>
      </w:r>
      <w:r w:rsidRPr="00553547">
        <w:rPr>
          <w:rFonts w:ascii="Times New Roman" w:hAnsi="Times New Roman" w:cs="Times New Roman"/>
          <w:sz w:val="24"/>
          <w:szCs w:val="28"/>
          <w:lang w:val="kk-KZ"/>
        </w:rPr>
        <w:t>оқыту әдістері, қарым-қатынастың әле</w:t>
      </w:r>
      <w:r>
        <w:rPr>
          <w:rFonts w:ascii="Times New Roman" w:hAnsi="Times New Roman" w:cs="Times New Roman"/>
          <w:sz w:val="24"/>
          <w:szCs w:val="28"/>
          <w:lang w:val="kk-KZ"/>
        </w:rPr>
        <w:t>уметтік-психологиялық тренингі;</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Ата</w:t>
      </w:r>
      <w:r w:rsidRPr="00553547">
        <w:rPr>
          <w:rFonts w:ascii="Times New Roman" w:hAnsi="Times New Roman" w:cs="Times New Roman"/>
          <w:sz w:val="24"/>
          <w:szCs w:val="28"/>
          <w:lang w:val="kk-KZ"/>
        </w:rPr>
        <w:t>-аналарға арналған жеке және топтық кәсіби кеңес берудің заманауи әдістері, баланың дамуындағы бұзылыстарды диа</w:t>
      </w:r>
      <w:r>
        <w:rPr>
          <w:rFonts w:ascii="Times New Roman" w:hAnsi="Times New Roman" w:cs="Times New Roman"/>
          <w:sz w:val="24"/>
          <w:szCs w:val="28"/>
          <w:lang w:val="kk-KZ"/>
        </w:rPr>
        <w:t>гностикалау және түзету;</w:t>
      </w:r>
    </w:p>
    <w:p w:rsidR="00553547" w:rsidRPr="00553547" w:rsidRDefault="00553547" w:rsidP="00553547">
      <w:pPr>
        <w:spacing w:after="0" w:line="240" w:lineRule="auto"/>
        <w:jc w:val="both"/>
        <w:rPr>
          <w:rFonts w:ascii="Times New Roman" w:hAnsi="Times New Roman" w:cs="Times New Roman"/>
          <w:b/>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Еңбек </w:t>
      </w:r>
      <w:r w:rsidRPr="00553547">
        <w:rPr>
          <w:rFonts w:ascii="Times New Roman" w:hAnsi="Times New Roman" w:cs="Times New Roman"/>
          <w:sz w:val="24"/>
          <w:szCs w:val="28"/>
          <w:lang w:val="kk-KZ"/>
        </w:rPr>
        <w:t>заңнамасының негіздері, еңбек қауіпсіздігі және еңбекті қорғау, өртке қарсы қорғау қағидалары, санитариялық қағидалар.</w:t>
      </w:r>
      <w:r w:rsidRPr="00553547">
        <w:rPr>
          <w:rFonts w:ascii="Times New Roman" w:hAnsi="Times New Roman" w:cs="Times New Roman"/>
          <w:b/>
          <w:sz w:val="24"/>
          <w:szCs w:val="28"/>
          <w:lang w:val="kk-KZ"/>
        </w:rPr>
        <w:t xml:space="preserve"> </w:t>
      </w:r>
    </w:p>
    <w:p w:rsidR="00A4480A" w:rsidRPr="00A4480A" w:rsidRDefault="00A4480A" w:rsidP="00553547">
      <w:pPr>
        <w:spacing w:after="0"/>
        <w:jc w:val="both"/>
        <w:rPr>
          <w:rFonts w:ascii="Times New Roman" w:hAnsi="Times New Roman" w:cs="Times New Roman"/>
          <w:b/>
          <w:sz w:val="24"/>
          <w:szCs w:val="28"/>
          <w:lang w:val="kk-KZ"/>
        </w:rPr>
      </w:pPr>
      <w:r w:rsidRPr="00A4480A">
        <w:rPr>
          <w:rFonts w:ascii="Times New Roman" w:hAnsi="Times New Roman" w:cs="Times New Roman"/>
          <w:b/>
          <w:sz w:val="24"/>
          <w:szCs w:val="28"/>
          <w:lang w:val="kk-KZ"/>
        </w:rPr>
        <w:t xml:space="preserve">Конкурсқа қатысу үшін қажетті құжаттар тізімі: </w:t>
      </w:r>
    </w:p>
    <w:p w:rsidR="00F87652"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осы Қағидаларға 10-қосымшаға сәйкес нысан бойынша өтініш;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2)жеке басын куәландыратын құжат (сәйкестендіру үшін);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5) еңбек қызметін растайтын құжаттың көшірмесі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7) Психоневрологиялық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8) Наркологиялық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9) соттылығының жоқтығы туралы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10) </w:t>
      </w:r>
      <w:r w:rsidR="00553547" w:rsidRPr="00553547">
        <w:rPr>
          <w:rFonts w:ascii="Times New Roman" w:hAnsi="Times New Roman" w:cs="Times New Roman"/>
          <w:sz w:val="24"/>
          <w:szCs w:val="28"/>
          <w:lang w:val="kk-KZ"/>
        </w:rPr>
        <w:t>Педагогтердің білімін бағалау сертификаты (бұдан әрі – ПББ</w:t>
      </w:r>
      <w:r w:rsidRPr="00553547">
        <w:rPr>
          <w:rFonts w:ascii="Times New Roman" w:hAnsi="Times New Roman" w:cs="Times New Roman"/>
          <w:sz w:val="24"/>
          <w:szCs w:val="28"/>
          <w:lang w:val="kk-KZ"/>
        </w:rPr>
        <w:t>) немесе педагог-</w:t>
      </w:r>
      <w:r w:rsidRPr="00A4480A">
        <w:rPr>
          <w:rFonts w:ascii="Times New Roman" w:hAnsi="Times New Roman" w:cs="Times New Roman"/>
          <w:sz w:val="24"/>
          <w:szCs w:val="28"/>
          <w:lang w:val="kk-KZ"/>
        </w:rPr>
        <w:t xml:space="preserve">модератордың, педагог-сарапшының, педагог-зерттеушінің, педагог-шебердің біліктілік санатының болуы туралы куәлік (болған жағдайда).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Ақпаратты нақтылау үшін байланыс телефондары:</w:t>
      </w:r>
      <w:r w:rsidR="00E00F93">
        <w:rPr>
          <w:rFonts w:ascii="Times New Roman" w:hAnsi="Times New Roman" w:cs="Times New Roman"/>
          <w:sz w:val="24"/>
          <w:szCs w:val="28"/>
          <w:lang w:val="kk-KZ"/>
        </w:rPr>
        <w:t xml:space="preserve"> 8 </w:t>
      </w:r>
      <w:r w:rsidRPr="00A4480A">
        <w:rPr>
          <w:rFonts w:ascii="Times New Roman" w:hAnsi="Times New Roman" w:cs="Times New Roman"/>
          <w:sz w:val="24"/>
          <w:szCs w:val="28"/>
          <w:lang w:val="kk-KZ"/>
        </w:rPr>
        <w:t xml:space="preserve">(7182) 54-80-75, электрондық мекенжайы: </w:t>
      </w:r>
      <w:r w:rsidRPr="00A4480A">
        <w:rPr>
          <w:rFonts w:ascii="Times New Roman" w:hAnsi="Times New Roman" w:cs="Times New Roman"/>
          <w:sz w:val="24"/>
          <w:szCs w:val="28"/>
          <w:lang w:val="kk-KZ"/>
        </w:rPr>
        <w:fldChar w:fldCharType="begin"/>
      </w:r>
      <w:r w:rsidRPr="00A4480A">
        <w:rPr>
          <w:rFonts w:ascii="Times New Roman" w:hAnsi="Times New Roman" w:cs="Times New Roman"/>
          <w:sz w:val="24"/>
          <w:szCs w:val="28"/>
          <w:lang w:val="kk-KZ"/>
        </w:rPr>
        <w:instrText xml:space="preserve"> HYPERLINK "mailto:sad112@goo.edu.kz" </w:instrText>
      </w:r>
      <w:r w:rsidRPr="00A4480A">
        <w:rPr>
          <w:rFonts w:ascii="Times New Roman" w:hAnsi="Times New Roman" w:cs="Times New Roman"/>
          <w:sz w:val="24"/>
          <w:szCs w:val="28"/>
          <w:lang w:val="kk-KZ"/>
        </w:rPr>
        <w:fldChar w:fldCharType="separate"/>
      </w:r>
      <w:r w:rsidRPr="00A4480A">
        <w:rPr>
          <w:rStyle w:val="a3"/>
          <w:rFonts w:ascii="Times New Roman" w:hAnsi="Times New Roman" w:cs="Times New Roman"/>
          <w:sz w:val="24"/>
          <w:szCs w:val="28"/>
          <w:lang w:val="kk-KZ"/>
        </w:rPr>
        <w:t>sad112@goo.edu.kz</w:t>
      </w:r>
      <w:r w:rsidRPr="00A4480A">
        <w:rPr>
          <w:rFonts w:ascii="Times New Roman" w:hAnsi="Times New Roman" w:cs="Times New Roman"/>
          <w:sz w:val="24"/>
          <w:szCs w:val="28"/>
          <w:lang w:val="kk-KZ"/>
        </w:rPr>
        <w:fldChar w:fldCharType="end"/>
      </w:r>
    </w:p>
    <w:p w:rsidR="00A4480A" w:rsidRPr="00A4480A" w:rsidRDefault="00A4480A" w:rsidP="0020467A">
      <w:pPr>
        <w:jc w:val="both"/>
        <w:rPr>
          <w:rFonts w:ascii="Times New Roman" w:hAnsi="Times New Roman" w:cs="Times New Roman"/>
          <w:sz w:val="20"/>
          <w:lang w:val="kk-KZ"/>
        </w:rPr>
      </w:pPr>
    </w:p>
    <w:p w:rsidR="0020467A" w:rsidRDefault="0020467A" w:rsidP="0020467A">
      <w:pPr>
        <w:spacing w:after="0"/>
        <w:jc w:val="both"/>
        <w:rPr>
          <w:rFonts w:ascii="Times New Roman" w:hAnsi="Times New Roman"/>
          <w:b/>
          <w:sz w:val="28"/>
          <w:szCs w:val="28"/>
          <w:lang w:val="kk-KZ"/>
        </w:rPr>
      </w:pPr>
    </w:p>
    <w:p w:rsidR="00EF52EA" w:rsidRPr="0020467A" w:rsidRDefault="00EF52EA" w:rsidP="0020467A">
      <w:pPr>
        <w:jc w:val="center"/>
        <w:rPr>
          <w:rFonts w:ascii="Times New Roman" w:hAnsi="Times New Roman" w:cs="Times New Roman"/>
          <w:b/>
          <w:sz w:val="24"/>
        </w:rPr>
      </w:pPr>
      <w:r w:rsidRPr="0020467A">
        <w:rPr>
          <w:rFonts w:ascii="Times New Roman" w:hAnsi="Times New Roman" w:cs="Times New Roman"/>
          <w:b/>
          <w:sz w:val="24"/>
        </w:rPr>
        <w:lastRenderedPageBreak/>
        <w:t>Коммунальное государственное казенное предприятие «</w:t>
      </w:r>
      <w:proofErr w:type="gramStart"/>
      <w:r w:rsidRPr="0020467A">
        <w:rPr>
          <w:rFonts w:ascii="Times New Roman" w:hAnsi="Times New Roman" w:cs="Times New Roman"/>
          <w:b/>
          <w:sz w:val="24"/>
          <w:lang w:val="kk-KZ"/>
        </w:rPr>
        <w:t>Я</w:t>
      </w:r>
      <w:proofErr w:type="spellStart"/>
      <w:r w:rsidR="005D45A3" w:rsidRPr="0020467A">
        <w:rPr>
          <w:rFonts w:ascii="Times New Roman" w:hAnsi="Times New Roman" w:cs="Times New Roman"/>
          <w:b/>
          <w:sz w:val="24"/>
        </w:rPr>
        <w:t>сли</w:t>
      </w:r>
      <w:proofErr w:type="spellEnd"/>
      <w:r w:rsidR="005D45A3" w:rsidRPr="0020467A">
        <w:rPr>
          <w:rFonts w:ascii="Times New Roman" w:hAnsi="Times New Roman" w:cs="Times New Roman"/>
          <w:b/>
          <w:sz w:val="24"/>
        </w:rPr>
        <w:t>-сад</w:t>
      </w:r>
      <w:proofErr w:type="gramEnd"/>
      <w:r w:rsidR="005D45A3" w:rsidRPr="0020467A">
        <w:rPr>
          <w:rFonts w:ascii="Times New Roman" w:hAnsi="Times New Roman" w:cs="Times New Roman"/>
          <w:b/>
          <w:sz w:val="24"/>
        </w:rPr>
        <w:t xml:space="preserve"> №112 </w:t>
      </w:r>
      <w:r w:rsidR="00E00F93" w:rsidRPr="0020467A">
        <w:rPr>
          <w:rFonts w:ascii="Times New Roman" w:hAnsi="Times New Roman" w:cs="Times New Roman"/>
          <w:b/>
          <w:sz w:val="24"/>
        </w:rPr>
        <w:t>города Павлодара»</w:t>
      </w:r>
      <w:r w:rsidR="00E00F93" w:rsidRPr="0020467A">
        <w:rPr>
          <w:rFonts w:ascii="Times New Roman" w:hAnsi="Times New Roman" w:cs="Times New Roman"/>
          <w:b/>
          <w:sz w:val="24"/>
          <w:lang w:val="kk-KZ"/>
        </w:rPr>
        <w:t xml:space="preserve"> </w:t>
      </w:r>
      <w:r w:rsidRPr="0020467A">
        <w:rPr>
          <w:rFonts w:ascii="Times New Roman" w:hAnsi="Times New Roman" w:cs="Times New Roman"/>
          <w:b/>
          <w:sz w:val="24"/>
        </w:rPr>
        <w:t xml:space="preserve"> отдела образования города Павлодара, управления образования Павлодарской области</w:t>
      </w:r>
    </w:p>
    <w:p w:rsidR="00EF52EA" w:rsidRDefault="005D45A3" w:rsidP="0020467A">
      <w:pPr>
        <w:jc w:val="center"/>
        <w:rPr>
          <w:rFonts w:ascii="Times New Roman" w:hAnsi="Times New Roman" w:cs="Times New Roman"/>
          <w:sz w:val="24"/>
        </w:rPr>
      </w:pPr>
      <w:r w:rsidRPr="00A4480A">
        <w:rPr>
          <w:rFonts w:ascii="Times New Roman" w:hAnsi="Times New Roman" w:cs="Times New Roman"/>
          <w:sz w:val="24"/>
        </w:rPr>
        <w:t xml:space="preserve">(адрес: г. Павлодар, </w:t>
      </w:r>
      <w:r w:rsidR="00687E7A" w:rsidRPr="00A4480A">
        <w:rPr>
          <w:rFonts w:ascii="Times New Roman" w:hAnsi="Times New Roman" w:cs="Times New Roman"/>
          <w:sz w:val="24"/>
        </w:rPr>
        <w:t>улица Естая 91/1</w:t>
      </w:r>
      <w:r w:rsidR="00EF52EA" w:rsidRPr="00A4480A">
        <w:rPr>
          <w:rFonts w:ascii="Times New Roman" w:hAnsi="Times New Roman" w:cs="Times New Roman"/>
          <w:sz w:val="24"/>
        </w:rPr>
        <w:t>, тел.</w:t>
      </w:r>
      <w:r w:rsidR="00687E7A" w:rsidRPr="00A4480A">
        <w:rPr>
          <w:rFonts w:ascii="Times New Roman" w:hAnsi="Times New Roman" w:cs="Times New Roman"/>
          <w:sz w:val="24"/>
        </w:rPr>
        <w:t xml:space="preserve">54-80-75, э/почта: </w:t>
      </w:r>
      <w:hyperlink r:id="rId5" w:history="1">
        <w:r w:rsidR="00170057" w:rsidRPr="00CF6A13">
          <w:rPr>
            <w:rStyle w:val="a3"/>
            <w:rFonts w:ascii="Times New Roman" w:hAnsi="Times New Roman" w:cs="Times New Roman"/>
            <w:sz w:val="24"/>
          </w:rPr>
          <w:t>sad112@goo.</w:t>
        </w:r>
        <w:r w:rsidR="00170057" w:rsidRPr="00CF6A13">
          <w:rPr>
            <w:rStyle w:val="a3"/>
            <w:rFonts w:ascii="Times New Roman" w:hAnsi="Times New Roman" w:cs="Times New Roman"/>
            <w:sz w:val="24"/>
            <w:lang w:val="en-US"/>
          </w:rPr>
          <w:t>edu</w:t>
        </w:r>
        <w:r w:rsidR="00170057" w:rsidRPr="00CF6A13">
          <w:rPr>
            <w:rStyle w:val="a3"/>
            <w:rFonts w:ascii="Times New Roman" w:hAnsi="Times New Roman" w:cs="Times New Roman"/>
            <w:sz w:val="24"/>
          </w:rPr>
          <w:t>.kz</w:t>
        </w:r>
      </w:hyperlink>
      <w:r w:rsidR="00EF52EA" w:rsidRPr="00A4480A">
        <w:rPr>
          <w:rFonts w:ascii="Times New Roman" w:hAnsi="Times New Roman" w:cs="Times New Roman"/>
          <w:sz w:val="24"/>
        </w:rPr>
        <w:t>)</w:t>
      </w:r>
    </w:p>
    <w:p w:rsidR="00170057" w:rsidRPr="00A4480A" w:rsidRDefault="00F87652" w:rsidP="0020467A">
      <w:pPr>
        <w:jc w:val="both"/>
        <w:rPr>
          <w:rFonts w:ascii="Times New Roman" w:hAnsi="Times New Roman" w:cs="Times New Roman"/>
          <w:sz w:val="24"/>
        </w:rPr>
      </w:pPr>
      <w:r>
        <w:rPr>
          <w:rFonts w:ascii="Times New Roman" w:hAnsi="Times New Roman" w:cs="Times New Roman"/>
          <w:sz w:val="24"/>
          <w:lang w:val="kk-KZ"/>
        </w:rPr>
        <w:t>31</w:t>
      </w:r>
      <w:r>
        <w:rPr>
          <w:rFonts w:ascii="Times New Roman" w:hAnsi="Times New Roman" w:cs="Times New Roman"/>
          <w:sz w:val="24"/>
        </w:rPr>
        <w:t>.07.2024</w:t>
      </w:r>
      <w:r w:rsidR="00170057">
        <w:rPr>
          <w:rFonts w:ascii="Times New Roman" w:hAnsi="Times New Roman" w:cs="Times New Roman"/>
          <w:sz w:val="24"/>
        </w:rPr>
        <w:t xml:space="preserve"> г.</w:t>
      </w:r>
    </w:p>
    <w:p w:rsidR="00EF52EA" w:rsidRPr="00A4480A" w:rsidRDefault="00EF52EA" w:rsidP="00F87652">
      <w:pPr>
        <w:jc w:val="center"/>
        <w:rPr>
          <w:rFonts w:ascii="Times New Roman" w:hAnsi="Times New Roman" w:cs="Times New Roman"/>
          <w:b/>
          <w:sz w:val="24"/>
        </w:rPr>
      </w:pPr>
      <w:r w:rsidRPr="00A4480A">
        <w:rPr>
          <w:rFonts w:ascii="Times New Roman" w:hAnsi="Times New Roman" w:cs="Times New Roman"/>
          <w:b/>
          <w:sz w:val="24"/>
        </w:rPr>
        <w:t>Объявля</w:t>
      </w:r>
      <w:r w:rsidR="00EE44C7" w:rsidRPr="00A4480A">
        <w:rPr>
          <w:rFonts w:ascii="Times New Roman" w:hAnsi="Times New Roman" w:cs="Times New Roman"/>
          <w:b/>
          <w:sz w:val="24"/>
        </w:rPr>
        <w:t>ет открытый конкурс на</w:t>
      </w:r>
      <w:r w:rsidR="0088013D">
        <w:rPr>
          <w:rFonts w:ascii="Times New Roman" w:hAnsi="Times New Roman" w:cs="Times New Roman"/>
          <w:b/>
          <w:sz w:val="24"/>
        </w:rPr>
        <w:t xml:space="preserve"> </w:t>
      </w:r>
      <w:r w:rsidR="0020467A">
        <w:rPr>
          <w:rFonts w:ascii="Times New Roman" w:hAnsi="Times New Roman" w:cs="Times New Roman"/>
          <w:b/>
          <w:sz w:val="24"/>
        </w:rPr>
        <w:t xml:space="preserve">вакантную должность </w:t>
      </w:r>
      <w:r w:rsidR="00F87652">
        <w:rPr>
          <w:rFonts w:ascii="Times New Roman" w:hAnsi="Times New Roman" w:cs="Times New Roman"/>
          <w:b/>
          <w:sz w:val="24"/>
        </w:rPr>
        <w:t>п</w:t>
      </w:r>
      <w:r w:rsidR="000C449C">
        <w:rPr>
          <w:rFonts w:ascii="Times New Roman" w:hAnsi="Times New Roman" w:cs="Times New Roman"/>
          <w:b/>
          <w:sz w:val="24"/>
        </w:rPr>
        <w:t>е</w:t>
      </w:r>
      <w:r w:rsidR="00F87652">
        <w:rPr>
          <w:rFonts w:ascii="Times New Roman" w:hAnsi="Times New Roman" w:cs="Times New Roman"/>
          <w:b/>
          <w:sz w:val="24"/>
        </w:rPr>
        <w:t>дагога-психолога</w:t>
      </w:r>
      <w:r w:rsidR="000C449C">
        <w:rPr>
          <w:rFonts w:ascii="Times New Roman" w:hAnsi="Times New Roman" w:cs="Times New Roman"/>
          <w:b/>
          <w:sz w:val="24"/>
        </w:rPr>
        <w:t xml:space="preserve"> </w:t>
      </w:r>
      <w:r w:rsidR="0020467A">
        <w:rPr>
          <w:rFonts w:ascii="Times New Roman" w:hAnsi="Times New Roman" w:cs="Times New Roman"/>
          <w:b/>
          <w:sz w:val="24"/>
        </w:rPr>
        <w:t>(1 ставка)</w:t>
      </w:r>
    </w:p>
    <w:p w:rsidR="00EF52EA" w:rsidRPr="00A4480A" w:rsidRDefault="00EF52EA" w:rsidP="0020467A">
      <w:pPr>
        <w:ind w:firstLine="708"/>
        <w:jc w:val="both"/>
        <w:rPr>
          <w:rFonts w:ascii="Times New Roman" w:hAnsi="Times New Roman" w:cs="Times New Roman"/>
          <w:sz w:val="24"/>
        </w:rPr>
      </w:pPr>
      <w:r w:rsidRPr="00A4480A">
        <w:rPr>
          <w:rFonts w:ascii="Times New Roman" w:hAnsi="Times New Roman" w:cs="Times New Roman"/>
          <w:b/>
          <w:sz w:val="24"/>
        </w:rPr>
        <w:t>Конкурс проводится</w:t>
      </w:r>
      <w:r w:rsidRPr="00A4480A">
        <w:rPr>
          <w:rFonts w:ascii="Times New Roman" w:hAnsi="Times New Roman" w:cs="Times New Roman"/>
          <w:sz w:val="24"/>
        </w:rPr>
        <w:t xml:space="preserve"> на основании приказа МОН РК от 21февраля 2012</w:t>
      </w:r>
      <w:r w:rsidR="00F87652">
        <w:rPr>
          <w:rFonts w:ascii="Times New Roman" w:hAnsi="Times New Roman" w:cs="Times New Roman"/>
          <w:sz w:val="24"/>
        </w:rPr>
        <w:t xml:space="preserve"> </w:t>
      </w:r>
      <w:r w:rsidRPr="00A4480A">
        <w:rPr>
          <w:rFonts w:ascii="Times New Roman" w:hAnsi="Times New Roman" w:cs="Times New Roman"/>
          <w:sz w:val="24"/>
        </w:rPr>
        <w:t xml:space="preserve">года № 57 «О порядке проведения конкурса на </w:t>
      </w:r>
      <w:r w:rsidRPr="00A4480A">
        <w:rPr>
          <w:rFonts w:ascii="Times New Roman" w:hAnsi="Times New Roman" w:cs="Times New Roman"/>
          <w:sz w:val="24"/>
          <w:lang w:val="kk-KZ"/>
        </w:rPr>
        <w:t>занятие</w:t>
      </w:r>
      <w:r w:rsidRPr="00A4480A">
        <w:rPr>
          <w:rFonts w:ascii="Times New Roman" w:hAnsi="Times New Roman" w:cs="Times New Roman"/>
          <w:sz w:val="24"/>
        </w:rPr>
        <w:t xml:space="preserve"> должности педагога государственных организаций образования».</w:t>
      </w:r>
    </w:p>
    <w:p w:rsidR="00EF52EA" w:rsidRPr="00A4480A" w:rsidRDefault="00EF52EA" w:rsidP="0020467A">
      <w:pPr>
        <w:ind w:firstLine="708"/>
        <w:jc w:val="both"/>
        <w:rPr>
          <w:rFonts w:ascii="Times New Roman" w:hAnsi="Times New Roman" w:cs="Times New Roman"/>
          <w:sz w:val="24"/>
        </w:rPr>
      </w:pPr>
      <w:r w:rsidRPr="00A4480A">
        <w:rPr>
          <w:rFonts w:ascii="Times New Roman" w:hAnsi="Times New Roman" w:cs="Times New Roman"/>
          <w:b/>
          <w:sz w:val="24"/>
        </w:rPr>
        <w:t>Дата и место проведения конкурса</w:t>
      </w:r>
      <w:r w:rsidRPr="00A4480A">
        <w:rPr>
          <w:rFonts w:ascii="Times New Roman" w:hAnsi="Times New Roman" w:cs="Times New Roman"/>
          <w:sz w:val="24"/>
        </w:rPr>
        <w:t xml:space="preserve">: город Павлодар, </w:t>
      </w:r>
      <w:r w:rsidR="00DA2B15" w:rsidRPr="00A4480A">
        <w:rPr>
          <w:rFonts w:ascii="Times New Roman" w:hAnsi="Times New Roman" w:cs="Times New Roman"/>
          <w:sz w:val="24"/>
        </w:rPr>
        <w:t>улица Естая 91/1</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Этапы конкурса</w:t>
      </w:r>
      <w:r w:rsidRPr="00A4480A">
        <w:rPr>
          <w:rFonts w:ascii="Times New Roman" w:hAnsi="Times New Roman" w:cs="Times New Roman"/>
          <w:sz w:val="24"/>
        </w:rPr>
        <w:t>:</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 1) публикация объявления о проведении конкурса;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2) прием документов от кандидатов, изъявивших желание участвовать в конкурсе;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3)рассмотрение документов кандидатов на соответствие квалификационным требованиям, </w:t>
      </w:r>
      <w:proofErr w:type="gramStart"/>
      <w:r w:rsidRPr="00A4480A">
        <w:rPr>
          <w:rFonts w:ascii="Times New Roman" w:hAnsi="Times New Roman" w:cs="Times New Roman"/>
          <w:sz w:val="24"/>
        </w:rPr>
        <w:t>утверждёнными</w:t>
      </w:r>
      <w:proofErr w:type="gramEnd"/>
      <w:r w:rsidRPr="00A4480A">
        <w:rPr>
          <w:rFonts w:ascii="Times New Roman" w:hAnsi="Times New Roman" w:cs="Times New Roman"/>
          <w:sz w:val="24"/>
        </w:rPr>
        <w:t xml:space="preserve"> Типовыми квалификационными характеристикам педагогов; </w:t>
      </w:r>
    </w:p>
    <w:p w:rsidR="00EF52EA" w:rsidRPr="00A4480A" w:rsidRDefault="00EF52EA" w:rsidP="0020467A">
      <w:pPr>
        <w:spacing w:after="0"/>
        <w:ind w:firstLine="708"/>
        <w:jc w:val="both"/>
        <w:rPr>
          <w:rFonts w:ascii="Times New Roman" w:hAnsi="Times New Roman" w:cs="Times New Roman"/>
          <w:color w:val="FF0000"/>
          <w:sz w:val="24"/>
        </w:rPr>
      </w:pPr>
      <w:r w:rsidRPr="00A4480A">
        <w:rPr>
          <w:rFonts w:ascii="Times New Roman" w:hAnsi="Times New Roman" w:cs="Times New Roman"/>
          <w:sz w:val="24"/>
        </w:rPr>
        <w:t>4) заседании конкурсной комиссии.</w:t>
      </w:r>
    </w:p>
    <w:p w:rsidR="00EF52EA" w:rsidRPr="00A4480A" w:rsidRDefault="00EF52EA" w:rsidP="00F87652">
      <w:pPr>
        <w:spacing w:after="0"/>
        <w:ind w:firstLine="708"/>
        <w:jc w:val="both"/>
        <w:rPr>
          <w:rFonts w:ascii="Times New Roman" w:hAnsi="Times New Roman" w:cs="Times New Roman"/>
          <w:sz w:val="24"/>
        </w:rPr>
      </w:pPr>
      <w:r w:rsidRPr="00A4480A">
        <w:rPr>
          <w:rFonts w:ascii="Times New Roman" w:hAnsi="Times New Roman" w:cs="Times New Roman"/>
          <w:b/>
          <w:sz w:val="24"/>
        </w:rPr>
        <w:t>Срок и место подачи заявок на участие в конкурсе</w:t>
      </w:r>
      <w:r w:rsidRPr="00A4480A">
        <w:rPr>
          <w:rFonts w:ascii="Times New Roman" w:hAnsi="Times New Roman" w:cs="Times New Roman"/>
          <w:sz w:val="24"/>
        </w:rPr>
        <w:t>: в течение 7 рабочих дней со дня опубликования объявления в средствах массовой информации документы на занятие вакантной должности принимаются в КГКП «</w:t>
      </w:r>
      <w:proofErr w:type="gramStart"/>
      <w:r w:rsidRPr="00A4480A">
        <w:rPr>
          <w:rFonts w:ascii="Times New Roman" w:hAnsi="Times New Roman" w:cs="Times New Roman"/>
          <w:sz w:val="24"/>
          <w:lang w:val="kk-KZ"/>
        </w:rPr>
        <w:t>Я</w:t>
      </w:r>
      <w:proofErr w:type="spellStart"/>
      <w:r w:rsidR="00DA2B15" w:rsidRPr="00A4480A">
        <w:rPr>
          <w:rFonts w:ascii="Times New Roman" w:hAnsi="Times New Roman" w:cs="Times New Roman"/>
          <w:sz w:val="24"/>
        </w:rPr>
        <w:t>сли</w:t>
      </w:r>
      <w:proofErr w:type="spellEnd"/>
      <w:r w:rsidR="00DA2B15" w:rsidRPr="00A4480A">
        <w:rPr>
          <w:rFonts w:ascii="Times New Roman" w:hAnsi="Times New Roman" w:cs="Times New Roman"/>
          <w:sz w:val="24"/>
        </w:rPr>
        <w:t>-сад</w:t>
      </w:r>
      <w:proofErr w:type="gramEnd"/>
      <w:r w:rsidR="00DA2B15" w:rsidRPr="00A4480A">
        <w:rPr>
          <w:rFonts w:ascii="Times New Roman" w:hAnsi="Times New Roman" w:cs="Times New Roman"/>
          <w:sz w:val="24"/>
        </w:rPr>
        <w:t xml:space="preserve"> №1</w:t>
      </w:r>
      <w:r w:rsidRPr="00A4480A">
        <w:rPr>
          <w:rFonts w:ascii="Times New Roman" w:hAnsi="Times New Roman" w:cs="Times New Roman"/>
          <w:sz w:val="24"/>
        </w:rPr>
        <w:t>1</w:t>
      </w:r>
      <w:r w:rsidR="00DA2B15" w:rsidRPr="00A4480A">
        <w:rPr>
          <w:rFonts w:ascii="Times New Roman" w:hAnsi="Times New Roman" w:cs="Times New Roman"/>
          <w:sz w:val="24"/>
        </w:rPr>
        <w:t>2</w:t>
      </w:r>
      <w:r w:rsidRPr="00A4480A">
        <w:rPr>
          <w:rFonts w:ascii="Times New Roman" w:hAnsi="Times New Roman" w:cs="Times New Roman"/>
          <w:sz w:val="24"/>
        </w:rPr>
        <w:t xml:space="preserve"> города Павлодара» по адресу: город Павлодар, </w:t>
      </w:r>
      <w:r w:rsidR="00DA2B15" w:rsidRPr="00A4480A">
        <w:rPr>
          <w:rFonts w:ascii="Times New Roman" w:hAnsi="Times New Roman" w:cs="Times New Roman"/>
          <w:sz w:val="24"/>
        </w:rPr>
        <w:t xml:space="preserve">улица Естая 91/1 </w:t>
      </w:r>
      <w:r w:rsidRPr="00A4480A">
        <w:rPr>
          <w:rFonts w:ascii="Times New Roman" w:hAnsi="Times New Roman" w:cs="Times New Roman"/>
          <w:sz w:val="24"/>
        </w:rPr>
        <w:t>(по электронной почте или на бумажном носителе).</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Квалификационные требования</w:t>
      </w:r>
      <w:r w:rsidRPr="00A4480A">
        <w:rPr>
          <w:rFonts w:ascii="Times New Roman" w:hAnsi="Times New Roman" w:cs="Times New Roman"/>
          <w:sz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F87652" w:rsidRDefault="00EF52EA"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b/>
          <w:sz w:val="24"/>
        </w:rPr>
        <w:t>Должностные обязанности</w:t>
      </w:r>
      <w:r w:rsidR="00F87652">
        <w:rPr>
          <w:rFonts w:ascii="Times New Roman" w:hAnsi="Times New Roman" w:cs="Times New Roman"/>
          <w:sz w:val="24"/>
        </w:rPr>
        <w:t>:</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Осуществляет </w:t>
      </w:r>
      <w:r w:rsidRPr="00F87652">
        <w:rPr>
          <w:rFonts w:ascii="Times New Roman" w:hAnsi="Times New Roman" w:cs="Times New Roman"/>
          <w:sz w:val="24"/>
        </w:rPr>
        <w:t>деятельность, направленную на обеспечение и нормализацию психологического и социального благополу</w:t>
      </w:r>
      <w:r>
        <w:rPr>
          <w:rFonts w:ascii="Times New Roman" w:hAnsi="Times New Roman" w:cs="Times New Roman"/>
          <w:sz w:val="24"/>
        </w:rPr>
        <w:t>чия детей дошкольного возраста;</w:t>
      </w:r>
    </w:p>
    <w:p w:rsidR="00F87652" w:rsidRPr="00F87652" w:rsidRDefault="00F87652" w:rsidP="00F87652">
      <w:pPr>
        <w:spacing w:after="0" w:line="240" w:lineRule="auto"/>
        <w:ind w:firstLine="708"/>
        <w:jc w:val="both"/>
        <w:rPr>
          <w:rFonts w:ascii="Times New Roman" w:hAnsi="Times New Roman" w:cs="Times New Roman"/>
          <w:sz w:val="24"/>
        </w:rPr>
      </w:pPr>
      <w:r w:rsidRPr="00F87652">
        <w:rPr>
          <w:rFonts w:ascii="Times New Roman" w:hAnsi="Times New Roman" w:cs="Times New Roman"/>
          <w:sz w:val="24"/>
        </w:rPr>
        <w:t xml:space="preserve">Выявляет </w:t>
      </w:r>
      <w:r w:rsidRPr="00F87652">
        <w:rPr>
          <w:rFonts w:ascii="Times New Roman" w:hAnsi="Times New Roman" w:cs="Times New Roman"/>
          <w:sz w:val="24"/>
        </w:rPr>
        <w:t>проблемы в развитии и поведении ребенка</w:t>
      </w:r>
      <w:proofErr w:type="gramStart"/>
      <w:r w:rsidRPr="00F87652">
        <w:rPr>
          <w:rFonts w:ascii="Times New Roman" w:hAnsi="Times New Roman" w:cs="Times New Roman"/>
          <w:sz w:val="24"/>
        </w:rPr>
        <w:t>.</w:t>
      </w:r>
      <w:proofErr w:type="gramEnd"/>
      <w:r w:rsidRPr="00F87652">
        <w:rPr>
          <w:rFonts w:ascii="Times New Roman" w:hAnsi="Times New Roman" w:cs="Times New Roman"/>
          <w:sz w:val="24"/>
        </w:rPr>
        <w:t xml:space="preserve"> </w:t>
      </w:r>
      <w:proofErr w:type="gramStart"/>
      <w:r w:rsidRPr="00F87652">
        <w:rPr>
          <w:rFonts w:ascii="Times New Roman" w:hAnsi="Times New Roman" w:cs="Times New Roman"/>
          <w:sz w:val="24"/>
        </w:rPr>
        <w:t>п</w:t>
      </w:r>
      <w:proofErr w:type="gramEnd"/>
      <w:r w:rsidRPr="00F87652">
        <w:rPr>
          <w:rFonts w:ascii="Times New Roman" w:hAnsi="Times New Roman" w:cs="Times New Roman"/>
          <w:sz w:val="24"/>
        </w:rPr>
        <w:t>роводит психологическую диагностику уровня и особенностей умственного, эмоционально-коммуникативного и личностного развития, составл</w:t>
      </w:r>
      <w:r>
        <w:rPr>
          <w:rFonts w:ascii="Times New Roman" w:hAnsi="Times New Roman" w:cs="Times New Roman"/>
          <w:sz w:val="24"/>
        </w:rPr>
        <w:t>яет психологическое заключение;</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Определяет </w:t>
      </w:r>
      <w:r w:rsidRPr="00F87652">
        <w:rPr>
          <w:rFonts w:ascii="Times New Roman" w:hAnsi="Times New Roman" w:cs="Times New Roman"/>
          <w:sz w:val="24"/>
        </w:rPr>
        <w:t>факторы, препятствующие развитию личности детей дошкольного возраста, оказывает различного вида психологическую (психопрофилактическую, развива</w:t>
      </w:r>
      <w:r>
        <w:rPr>
          <w:rFonts w:ascii="Times New Roman" w:hAnsi="Times New Roman" w:cs="Times New Roman"/>
          <w:sz w:val="24"/>
        </w:rPr>
        <w:t>ющую и консультативную) помощь;</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При </w:t>
      </w:r>
      <w:r w:rsidRPr="00F87652">
        <w:rPr>
          <w:rFonts w:ascii="Times New Roman" w:hAnsi="Times New Roman" w:cs="Times New Roman"/>
          <w:sz w:val="24"/>
        </w:rPr>
        <w:t>необходимости участвует в оценке особых образовательных потребностей и составляет индивидуально-развивающие программы для детей, в том числе с особыми образовательными потребностями, а также программы по преодолению проблемного поведения у детей для реализации ее педагогом-ассистентом реализует их в форме индивидуальных, подгрупповых и групповых развивающих занятий;</w:t>
      </w:r>
    </w:p>
    <w:p w:rsidR="00F87652" w:rsidRPr="00F87652" w:rsidRDefault="00F87652" w:rsidP="00F87652">
      <w:pPr>
        <w:spacing w:after="0" w:line="240" w:lineRule="auto"/>
        <w:ind w:firstLine="709"/>
        <w:jc w:val="both"/>
        <w:rPr>
          <w:rFonts w:ascii="Times New Roman" w:hAnsi="Times New Roman" w:cs="Times New Roman"/>
          <w:sz w:val="24"/>
        </w:rPr>
      </w:pP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Осуществляет </w:t>
      </w:r>
      <w:r w:rsidRPr="00F87652">
        <w:rPr>
          <w:rFonts w:ascii="Times New Roman" w:hAnsi="Times New Roman" w:cs="Times New Roman"/>
          <w:sz w:val="24"/>
        </w:rPr>
        <w:t>психологическую поддержку творчески одаренных детей дошкольного возраста, содействует их развитию, рас</w:t>
      </w:r>
      <w:r>
        <w:rPr>
          <w:rFonts w:ascii="Times New Roman" w:hAnsi="Times New Roman" w:cs="Times New Roman"/>
          <w:sz w:val="24"/>
        </w:rPr>
        <w:t>крытию творческих способностей;</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Оказывает </w:t>
      </w:r>
      <w:r w:rsidRPr="00F87652">
        <w:rPr>
          <w:rFonts w:ascii="Times New Roman" w:hAnsi="Times New Roman" w:cs="Times New Roman"/>
          <w:sz w:val="24"/>
        </w:rPr>
        <w:t>консультативную помощь родителям, воспитателям и педагогам;</w:t>
      </w:r>
    </w:p>
    <w:p w:rsidR="00F87652" w:rsidRPr="00F87652" w:rsidRDefault="00F87652" w:rsidP="00F87652">
      <w:pPr>
        <w:spacing w:after="0" w:line="240" w:lineRule="auto"/>
        <w:ind w:firstLine="709"/>
        <w:jc w:val="both"/>
        <w:rPr>
          <w:rFonts w:ascii="Times New Roman" w:hAnsi="Times New Roman" w:cs="Times New Roman"/>
          <w:sz w:val="24"/>
        </w:rPr>
      </w:pPr>
      <w:proofErr w:type="gramStart"/>
      <w:r w:rsidRPr="00F87652">
        <w:rPr>
          <w:rFonts w:ascii="Times New Roman" w:hAnsi="Times New Roman" w:cs="Times New Roman"/>
          <w:sz w:val="24"/>
        </w:rPr>
        <w:lastRenderedPageBreak/>
        <w:t xml:space="preserve">Ведет </w:t>
      </w:r>
      <w:r w:rsidRPr="00F87652">
        <w:rPr>
          <w:rFonts w:ascii="Times New Roman" w:hAnsi="Times New Roman" w:cs="Times New Roman"/>
          <w:sz w:val="24"/>
        </w:rPr>
        <w:t>документацию по установленной форме, принимает участие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w:t>
      </w:r>
      <w:r>
        <w:rPr>
          <w:rFonts w:ascii="Times New Roman" w:hAnsi="Times New Roman" w:cs="Times New Roman"/>
          <w:sz w:val="24"/>
        </w:rPr>
        <w:t>ии образования;</w:t>
      </w:r>
      <w:proofErr w:type="gramEnd"/>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Повышает </w:t>
      </w:r>
      <w:r w:rsidRPr="00F87652">
        <w:rPr>
          <w:rFonts w:ascii="Times New Roman" w:hAnsi="Times New Roman" w:cs="Times New Roman"/>
          <w:sz w:val="24"/>
        </w:rPr>
        <w:t>профессиональную компетентность, применяет современные методы и технологии психологической работы</w:t>
      </w:r>
      <w:r>
        <w:rPr>
          <w:rFonts w:ascii="Times New Roman" w:hAnsi="Times New Roman" w:cs="Times New Roman"/>
          <w:sz w:val="24"/>
        </w:rPr>
        <w:t xml:space="preserve"> с детьми дошкольного возраста;</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Обеспечивает </w:t>
      </w:r>
      <w:r w:rsidRPr="00F87652">
        <w:rPr>
          <w:rFonts w:ascii="Times New Roman" w:hAnsi="Times New Roman" w:cs="Times New Roman"/>
          <w:sz w:val="24"/>
        </w:rPr>
        <w:t>охрану жизни, здоровья и прав детей;</w:t>
      </w:r>
    </w:p>
    <w:p w:rsidR="00F87652" w:rsidRDefault="00F87652" w:rsidP="00F87652">
      <w:pPr>
        <w:spacing w:after="0" w:line="240" w:lineRule="auto"/>
        <w:ind w:firstLine="708"/>
        <w:jc w:val="both"/>
        <w:rPr>
          <w:rFonts w:ascii="Times New Roman" w:hAnsi="Times New Roman" w:cs="Times New Roman"/>
          <w:b/>
          <w:sz w:val="24"/>
        </w:rPr>
      </w:pPr>
      <w:r w:rsidRPr="00F87652">
        <w:rPr>
          <w:rFonts w:ascii="Times New Roman" w:hAnsi="Times New Roman" w:cs="Times New Roman"/>
          <w:sz w:val="24"/>
        </w:rPr>
        <w:t xml:space="preserve">Соблюдает </w:t>
      </w:r>
      <w:r w:rsidRPr="00F87652">
        <w:rPr>
          <w:rFonts w:ascii="Times New Roman" w:hAnsi="Times New Roman" w:cs="Times New Roman"/>
          <w:sz w:val="24"/>
        </w:rPr>
        <w:t>правила безопасности и охраны труда, противопожарной защиты.</w:t>
      </w:r>
      <w:r w:rsidRPr="00F87652">
        <w:rPr>
          <w:rFonts w:ascii="Times New Roman" w:hAnsi="Times New Roman" w:cs="Times New Roman"/>
          <w:b/>
          <w:sz w:val="24"/>
        </w:rPr>
        <w:t xml:space="preserve"> </w:t>
      </w:r>
    </w:p>
    <w:p w:rsidR="00F87652" w:rsidRPr="00F87652" w:rsidRDefault="00F87652" w:rsidP="00F87652">
      <w:pPr>
        <w:spacing w:after="0" w:line="240" w:lineRule="auto"/>
        <w:ind w:firstLine="709"/>
        <w:jc w:val="both"/>
        <w:rPr>
          <w:rFonts w:ascii="Times New Roman" w:hAnsi="Times New Roman" w:cs="Times New Roman"/>
          <w:b/>
          <w:sz w:val="24"/>
        </w:rPr>
      </w:pPr>
      <w:r>
        <w:rPr>
          <w:rFonts w:ascii="Times New Roman" w:hAnsi="Times New Roman" w:cs="Times New Roman"/>
          <w:b/>
          <w:sz w:val="24"/>
        </w:rPr>
        <w:t>Должен знать:</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по вопросам образования;</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Общую </w:t>
      </w:r>
      <w:r w:rsidRPr="00F87652">
        <w:rPr>
          <w:rFonts w:ascii="Times New Roman" w:hAnsi="Times New Roman" w:cs="Times New Roman"/>
          <w:sz w:val="24"/>
        </w:rPr>
        <w:t xml:space="preserve">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sidRPr="00F87652">
        <w:rPr>
          <w:rFonts w:ascii="Times New Roman" w:hAnsi="Times New Roman" w:cs="Times New Roman"/>
          <w:sz w:val="24"/>
        </w:rPr>
        <w:t>психосоматику</w:t>
      </w:r>
      <w:proofErr w:type="spellEnd"/>
      <w:r w:rsidRPr="00F87652">
        <w:rPr>
          <w:rFonts w:ascii="Times New Roman" w:hAnsi="Times New Roman" w:cs="Times New Roman"/>
          <w:sz w:val="24"/>
        </w:rPr>
        <w:t>;</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Нормы </w:t>
      </w:r>
      <w:r w:rsidRPr="00F87652">
        <w:rPr>
          <w:rFonts w:ascii="Times New Roman" w:hAnsi="Times New Roman" w:cs="Times New Roman"/>
          <w:sz w:val="24"/>
        </w:rPr>
        <w:t>педагогической этики;</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Основы </w:t>
      </w:r>
      <w:r w:rsidRPr="00F87652">
        <w:rPr>
          <w:rFonts w:ascii="Times New Roman" w:hAnsi="Times New Roman" w:cs="Times New Roman"/>
          <w:sz w:val="24"/>
        </w:rPr>
        <w:t xml:space="preserve">специальной дошкольной педагогики, психотерапии, психодиагностики, психологического консультирования и </w:t>
      </w:r>
      <w:proofErr w:type="spellStart"/>
      <w:r w:rsidRPr="00F87652">
        <w:rPr>
          <w:rFonts w:ascii="Times New Roman" w:hAnsi="Times New Roman" w:cs="Times New Roman"/>
          <w:sz w:val="24"/>
        </w:rPr>
        <w:t>психопрофилактики</w:t>
      </w:r>
      <w:proofErr w:type="spellEnd"/>
      <w:r w:rsidRPr="00F87652">
        <w:rPr>
          <w:rFonts w:ascii="Times New Roman" w:hAnsi="Times New Roman" w:cs="Times New Roman"/>
          <w:sz w:val="24"/>
        </w:rPr>
        <w:t>;</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Методы </w:t>
      </w:r>
      <w:r w:rsidRPr="00F87652">
        <w:rPr>
          <w:rFonts w:ascii="Times New Roman" w:hAnsi="Times New Roman" w:cs="Times New Roman"/>
          <w:sz w:val="24"/>
        </w:rPr>
        <w:t>активного обучения, социально-психологического тренинга общения;</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Современные </w:t>
      </w:r>
      <w:r w:rsidRPr="00F87652">
        <w:rPr>
          <w:rFonts w:ascii="Times New Roman" w:hAnsi="Times New Roman" w:cs="Times New Roman"/>
          <w:sz w:val="24"/>
        </w:rPr>
        <w:t>методы индивидуальной и групповой профессиональной консультации для родителей, диагностики и коррекции нарушений в развитии ребенка;</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Основы </w:t>
      </w:r>
      <w:r w:rsidRPr="00F87652">
        <w:rPr>
          <w:rFonts w:ascii="Times New Roman" w:hAnsi="Times New Roman" w:cs="Times New Roman"/>
          <w:sz w:val="24"/>
        </w:rPr>
        <w:t>трудового законодательства, правила безопасности и охраны труда, противопожарной защиты, санитарные правила.</w:t>
      </w:r>
    </w:p>
    <w:p w:rsidR="00F87652" w:rsidRDefault="00F87652" w:rsidP="00F87652">
      <w:pPr>
        <w:spacing w:after="0" w:line="240" w:lineRule="auto"/>
        <w:ind w:firstLine="709"/>
        <w:jc w:val="center"/>
        <w:rPr>
          <w:rFonts w:ascii="Times New Roman" w:hAnsi="Times New Roman" w:cs="Times New Roman"/>
          <w:b/>
          <w:sz w:val="24"/>
        </w:rPr>
      </w:pPr>
    </w:p>
    <w:p w:rsidR="00EF52EA" w:rsidRPr="00A4480A" w:rsidRDefault="00EF52EA" w:rsidP="00F87652">
      <w:pPr>
        <w:spacing w:after="0" w:line="240" w:lineRule="auto"/>
        <w:ind w:firstLine="709"/>
        <w:jc w:val="center"/>
        <w:rPr>
          <w:rFonts w:ascii="Times New Roman" w:hAnsi="Times New Roman" w:cs="Times New Roman"/>
          <w:sz w:val="24"/>
        </w:rPr>
      </w:pPr>
      <w:r w:rsidRPr="00A4480A">
        <w:rPr>
          <w:rFonts w:ascii="Times New Roman" w:hAnsi="Times New Roman" w:cs="Times New Roman"/>
          <w:b/>
          <w:sz w:val="24"/>
        </w:rPr>
        <w:t>Перечень документов</w:t>
      </w:r>
      <w:r w:rsidRPr="00A4480A">
        <w:rPr>
          <w:rFonts w:ascii="Times New Roman" w:hAnsi="Times New Roman" w:cs="Times New Roman"/>
          <w:sz w:val="24"/>
        </w:rPr>
        <w:t>, необходимых для участия в конкурсе:</w:t>
      </w:r>
    </w:p>
    <w:p w:rsidR="00EF52EA" w:rsidRPr="00A4480A" w:rsidRDefault="00EF52EA" w:rsidP="0020467A">
      <w:pPr>
        <w:spacing w:after="0"/>
        <w:ind w:left="708"/>
        <w:jc w:val="both"/>
        <w:rPr>
          <w:rFonts w:ascii="Times New Roman" w:hAnsi="Times New Roman" w:cs="Times New Roman"/>
          <w:sz w:val="24"/>
        </w:rPr>
      </w:pPr>
      <w:r w:rsidRPr="00A4480A">
        <w:rPr>
          <w:rFonts w:ascii="Times New Roman" w:hAnsi="Times New Roman" w:cs="Times New Roman"/>
          <w:sz w:val="24"/>
        </w:rPr>
        <w:t xml:space="preserve">1) заявление по форме согласно приложению 10 к настоящим Правилам; 2) документ, удостоверяющий личность (для идентификации);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3)заполненный личный листок по учету кадров (с указанием фактического места жительства и контактных телефонов – при наличии);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5)копия документа, подтверждающего трудовую деятельность (при наличии);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7) справка с психоневрологической организации;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8) справка с наркологической организации;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9) справка об отсутствии судимости;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10) сертификат </w:t>
      </w:r>
      <w:r w:rsidR="00F87652">
        <w:rPr>
          <w:rFonts w:ascii="Times New Roman" w:hAnsi="Times New Roman" w:cs="Times New Roman"/>
          <w:sz w:val="24"/>
        </w:rPr>
        <w:t xml:space="preserve">Оценки знаний педагогов </w:t>
      </w:r>
      <w:r w:rsidRPr="00A4480A">
        <w:rPr>
          <w:rFonts w:ascii="Times New Roman" w:hAnsi="Times New Roman" w:cs="Times New Roman"/>
          <w:sz w:val="24"/>
        </w:rPr>
        <w:t xml:space="preserve">(далее – </w:t>
      </w:r>
      <w:r w:rsidR="00F87652">
        <w:rPr>
          <w:rFonts w:ascii="Times New Roman" w:hAnsi="Times New Roman" w:cs="Times New Roman"/>
          <w:sz w:val="24"/>
          <w:lang w:val="kk-KZ"/>
        </w:rPr>
        <w:t>ОЗП</w:t>
      </w:r>
      <w:r w:rsidRPr="00A4480A">
        <w:rPr>
          <w:rFonts w:ascii="Times New Roman" w:hAnsi="Times New Roman" w:cs="Times New Roman"/>
          <w:sz w:val="24"/>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11) заполненный оценочный лист кандидата на вакантную или временно вакантную должность педагога по форме согласно приложению 11.</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Контактные телефоны для уточнения информации</w:t>
      </w:r>
      <w:r w:rsidR="00F07508" w:rsidRPr="00A4480A">
        <w:rPr>
          <w:rFonts w:ascii="Times New Roman" w:hAnsi="Times New Roman" w:cs="Times New Roman"/>
          <w:sz w:val="24"/>
        </w:rPr>
        <w:t>: 8 (7182) 54-80-75, электронный адрес: sad112</w:t>
      </w:r>
      <w:r w:rsidRPr="00A4480A">
        <w:rPr>
          <w:rFonts w:ascii="Times New Roman" w:hAnsi="Times New Roman" w:cs="Times New Roman"/>
          <w:sz w:val="24"/>
        </w:rPr>
        <w:t>@goo.</w:t>
      </w:r>
      <w:proofErr w:type="spellStart"/>
      <w:r w:rsidRPr="00A4480A">
        <w:rPr>
          <w:rFonts w:ascii="Times New Roman" w:hAnsi="Times New Roman" w:cs="Times New Roman"/>
          <w:sz w:val="24"/>
          <w:lang w:val="en-US"/>
        </w:rPr>
        <w:t>edu</w:t>
      </w:r>
      <w:proofErr w:type="spellEnd"/>
      <w:r w:rsidRPr="00A4480A">
        <w:rPr>
          <w:rFonts w:ascii="Times New Roman" w:hAnsi="Times New Roman" w:cs="Times New Roman"/>
          <w:sz w:val="24"/>
        </w:rPr>
        <w:t>.</w:t>
      </w:r>
      <w:proofErr w:type="spellStart"/>
      <w:r w:rsidRPr="00A4480A">
        <w:rPr>
          <w:rFonts w:ascii="Times New Roman" w:hAnsi="Times New Roman" w:cs="Times New Roman"/>
          <w:sz w:val="24"/>
        </w:rPr>
        <w:t>kz</w:t>
      </w:r>
      <w:proofErr w:type="spellEnd"/>
    </w:p>
    <w:p w:rsidR="00A07633" w:rsidRDefault="00A07633" w:rsidP="0011256D">
      <w:pPr>
        <w:spacing w:after="0"/>
        <w:jc w:val="both"/>
        <w:rPr>
          <w:rFonts w:ascii="Times New Roman" w:hAnsi="Times New Roman" w:cs="Times New Roman"/>
        </w:rPr>
      </w:pPr>
      <w:bookmarkStart w:id="0" w:name="_GoBack"/>
      <w:bookmarkEnd w:id="0"/>
    </w:p>
    <w:p w:rsidR="00E85C82" w:rsidRPr="006464F0" w:rsidRDefault="00E85C82" w:rsidP="0020467A">
      <w:pPr>
        <w:pStyle w:val="a4"/>
        <w:jc w:val="both"/>
        <w:rPr>
          <w:rFonts w:ascii="Times New Roman" w:hAnsi="Times New Roman" w:cs="Times New Roman"/>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85C82" w:rsidRPr="006464F0" w:rsidTr="00EC03B2">
        <w:trPr>
          <w:trHeight w:val="781"/>
        </w:trPr>
        <w:tc>
          <w:tcPr>
            <w:tcW w:w="5920" w:type="dxa"/>
          </w:tcPr>
          <w:p w:rsidR="00E85C82" w:rsidRPr="006464F0" w:rsidRDefault="00E85C82" w:rsidP="0020467A">
            <w:pPr>
              <w:pStyle w:val="a4"/>
              <w:jc w:val="both"/>
              <w:rPr>
                <w:rFonts w:ascii="Times New Roman" w:eastAsia="Times New Roman" w:hAnsi="Times New Roman" w:cs="Times New Roman"/>
              </w:rPr>
            </w:pPr>
          </w:p>
          <w:p w:rsidR="00E85C82" w:rsidRPr="006464F0" w:rsidRDefault="00E85C82" w:rsidP="0020467A">
            <w:pPr>
              <w:pStyle w:val="a4"/>
              <w:jc w:val="both"/>
              <w:rPr>
                <w:rFonts w:ascii="Times New Roman" w:eastAsia="Times New Roman" w:hAnsi="Times New Roman" w:cs="Times New Roman"/>
              </w:rPr>
            </w:pPr>
          </w:p>
        </w:tc>
        <w:tc>
          <w:tcPr>
            <w:tcW w:w="4394" w:type="dxa"/>
          </w:tcPr>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Приложение 11 к Правилам</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назначения на должности,</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освобождения от должностей</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первых руководителей и педагогов</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 xml:space="preserve"> государственных организаций образования</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Форма</w:t>
            </w:r>
          </w:p>
        </w:tc>
      </w:tr>
    </w:tbl>
    <w:p w:rsidR="00E85C82" w:rsidRPr="006464F0" w:rsidRDefault="00E85C82" w:rsidP="0020467A">
      <w:pPr>
        <w:pStyle w:val="a4"/>
        <w:jc w:val="both"/>
        <w:rPr>
          <w:rFonts w:ascii="Times New Roman" w:hAnsi="Times New Roman" w:cs="Times New Roman"/>
        </w:rPr>
      </w:pPr>
    </w:p>
    <w:p w:rsidR="00E85C82" w:rsidRPr="006464F0" w:rsidRDefault="00E85C82" w:rsidP="0020467A">
      <w:pPr>
        <w:pStyle w:val="a4"/>
        <w:jc w:val="both"/>
        <w:rPr>
          <w:rFonts w:ascii="Times New Roman" w:hAnsi="Times New Roman" w:cs="Times New Roman"/>
        </w:rPr>
      </w:pPr>
      <w:r w:rsidRPr="006464F0">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rPr>
        <w:t>(фамилия, имя, отчество</w:t>
      </w:r>
      <w:r w:rsidRPr="006464F0">
        <w:rPr>
          <w:rFonts w:ascii="Times New Roman" w:hAnsi="Times New Roman" w:cs="Times New Roman"/>
          <w:lang w:val="kk-KZ"/>
        </w:rPr>
        <w:t xml:space="preserve"> </w:t>
      </w:r>
      <w:r w:rsidRPr="006464F0">
        <w:rPr>
          <w:rFonts w:ascii="Times New Roman" w:hAnsi="Times New Roman" w:cs="Times New Roman"/>
        </w:rPr>
        <w:t>(при его наличии))</w:t>
      </w:r>
    </w:p>
    <w:p w:rsidR="00E85C82" w:rsidRPr="006464F0" w:rsidRDefault="00E85C82" w:rsidP="0020467A">
      <w:pPr>
        <w:pStyle w:val="a4"/>
        <w:jc w:val="both"/>
        <w:rPr>
          <w:rFonts w:ascii="Times New Roman" w:hAnsi="Times New Roman" w:cs="Times New Roman"/>
          <w:lang w:val="kk-KZ"/>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85C82" w:rsidRPr="006464F0" w:rsidTr="00EC03B2">
        <w:trPr>
          <w:trHeight w:val="366"/>
        </w:trPr>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w:t>
            </w:r>
          </w:p>
        </w:tc>
        <w:tc>
          <w:tcPr>
            <w:tcW w:w="255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Критерии</w:t>
            </w:r>
          </w:p>
        </w:tc>
        <w:tc>
          <w:tcPr>
            <w:tcW w:w="2552"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Подтверждающий документ</w:t>
            </w:r>
          </w:p>
        </w:tc>
        <w:tc>
          <w:tcPr>
            <w:tcW w:w="3969" w:type="dxa"/>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Кол-во баллов</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(от 1 до 20)</w:t>
            </w:r>
          </w:p>
        </w:tc>
        <w:tc>
          <w:tcPr>
            <w:tcW w:w="850" w:type="dxa"/>
          </w:tcPr>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rPr>
              <w:t>О</w:t>
            </w:r>
            <w:r w:rsidRPr="006464F0">
              <w:rPr>
                <w:rFonts w:ascii="Times New Roman" w:hAnsi="Times New Roman" w:cs="Times New Roman"/>
                <w:lang w:val="kk-KZ"/>
              </w:rPr>
              <w:t>ценка</w:t>
            </w:r>
          </w:p>
        </w:tc>
      </w:tr>
      <w:tr w:rsidR="00E85C82" w:rsidRPr="006464F0" w:rsidTr="00EC03B2">
        <w:trPr>
          <w:trHeight w:val="1036"/>
        </w:trPr>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1</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Уровень образования</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-т</w:t>
            </w:r>
            <w:proofErr w:type="spellStart"/>
            <w:r w:rsidRPr="006464F0">
              <w:rPr>
                <w:rFonts w:ascii="Times New Roman" w:eastAsia="Calibri" w:hAnsi="Times New Roman" w:cs="Times New Roman"/>
              </w:rPr>
              <w:t>ехническое</w:t>
            </w:r>
            <w:proofErr w:type="spellEnd"/>
            <w:r w:rsidRPr="006464F0">
              <w:rPr>
                <w:rFonts w:ascii="Times New Roman" w:eastAsia="Calibri" w:hAnsi="Times New Roman" w:cs="Times New Roman"/>
              </w:rPr>
              <w:t xml:space="preserve"> и профессиональное = 1 балл</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 2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с отличием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агистр</w:t>
            </w:r>
            <w:proofErr w:type="spellEnd"/>
            <w:r w:rsidRPr="006464F0">
              <w:rPr>
                <w:rFonts w:ascii="Times New Roman" w:eastAsia="Calibri" w:hAnsi="Times New Roman" w:cs="Times New Roman"/>
              </w:rPr>
              <w:t xml:space="preserve"> = 5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заочное/дистанционное = минус 2 балла</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2</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Ученая/</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академическая степень</w:t>
            </w:r>
          </w:p>
        </w:tc>
        <w:tc>
          <w:tcPr>
            <w:tcW w:w="2552"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PHD-доктор = 10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д</w:t>
            </w:r>
            <w:proofErr w:type="spellStart"/>
            <w:r w:rsidRPr="006464F0">
              <w:rPr>
                <w:rFonts w:ascii="Times New Roman" w:eastAsia="Calibri" w:hAnsi="Times New Roman" w:cs="Times New Roman"/>
              </w:rPr>
              <w:t>октор</w:t>
            </w:r>
            <w:proofErr w:type="spellEnd"/>
            <w:r w:rsidRPr="006464F0">
              <w:rPr>
                <w:rFonts w:ascii="Times New Roman" w:eastAsia="Calibri" w:hAnsi="Times New Roman" w:cs="Times New Roman"/>
              </w:rPr>
              <w:t xml:space="preserve"> наук = 10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к</w:t>
            </w:r>
            <w:proofErr w:type="spellStart"/>
            <w:r w:rsidRPr="006464F0">
              <w:rPr>
                <w:rFonts w:ascii="Times New Roman" w:eastAsia="Calibri" w:hAnsi="Times New Roman" w:cs="Times New Roman"/>
              </w:rPr>
              <w:t>андидат</w:t>
            </w:r>
            <w:proofErr w:type="spellEnd"/>
            <w:r w:rsidRPr="006464F0">
              <w:rPr>
                <w:rFonts w:ascii="Times New Roman" w:eastAsia="Calibri" w:hAnsi="Times New Roman" w:cs="Times New Roman"/>
              </w:rPr>
              <w:t xml:space="preserve"> наук = 10 баллов</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3</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lang w:val="kk-KZ"/>
              </w:rPr>
            </w:pPr>
            <w:r w:rsidRPr="006464F0">
              <w:rPr>
                <w:rFonts w:ascii="Times New Roman" w:eastAsia="Calibri" w:hAnsi="Times New Roman" w:cs="Times New Roman"/>
                <w:lang w:val="kk-KZ"/>
              </w:rPr>
              <w:t>Сертификат</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квалификационная категория «педагог» плюс 5 баллов </w:t>
            </w:r>
          </w:p>
          <w:p w:rsidR="00E85C82" w:rsidRPr="006464F0" w:rsidRDefault="00E85C82" w:rsidP="0020467A">
            <w:pPr>
              <w:pStyle w:val="a4"/>
              <w:jc w:val="both"/>
              <w:rPr>
                <w:rFonts w:ascii="Times New Roman" w:eastAsia="Calibri" w:hAnsi="Times New Roman" w:cs="Times New Roman"/>
              </w:rPr>
            </w:pP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rPr>
          <w:trHeight w:val="1447"/>
        </w:trPr>
        <w:tc>
          <w:tcPr>
            <w:tcW w:w="50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4</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Квалификационная категория </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Удостоверение, иной документ</w:t>
            </w:r>
          </w:p>
          <w:p w:rsidR="00E85C82" w:rsidRPr="006464F0" w:rsidRDefault="00E85C82" w:rsidP="0020467A">
            <w:pPr>
              <w:pStyle w:val="a4"/>
              <w:jc w:val="both"/>
              <w:rPr>
                <w:rFonts w:ascii="Times New Roman" w:eastAsia="Calibri" w:hAnsi="Times New Roman" w:cs="Times New Roman"/>
              </w:rPr>
            </w:pP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вторая</w:t>
            </w:r>
            <w:r w:rsidRPr="006464F0">
              <w:rPr>
                <w:rFonts w:ascii="Times New Roman" w:eastAsia="Calibri" w:hAnsi="Times New Roman" w:cs="Times New Roman"/>
              </w:rPr>
              <w:t xml:space="preserve"> категория = 1 балл</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первая</w:t>
            </w:r>
            <w:r w:rsidRPr="006464F0">
              <w:rPr>
                <w:rFonts w:ascii="Times New Roman" w:eastAsia="Calibri" w:hAnsi="Times New Roman" w:cs="Times New Roman"/>
              </w:rPr>
              <w:t xml:space="preserve"> категория = 2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ысшая</w:t>
            </w:r>
            <w:proofErr w:type="spellEnd"/>
            <w:r w:rsidRPr="006464F0">
              <w:rPr>
                <w:rFonts w:ascii="Times New Roman" w:eastAsia="Calibri" w:hAnsi="Times New Roman" w:cs="Times New Roman"/>
              </w:rPr>
              <w:t xml:space="preserve"> категория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-модератор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-эксперт = 5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-исследователь = 7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-мастер = 10 баллов</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rPr>
          <w:trHeight w:val="807"/>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5</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lang w:val="kk-KZ"/>
              </w:rPr>
              <w:t>Трудовая книжка/документ, заменяющий трудовую деятельность</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етодист</w:t>
            </w:r>
            <w:proofErr w:type="spellEnd"/>
            <w:r w:rsidRPr="006464F0">
              <w:rPr>
                <w:rFonts w:ascii="Times New Roman" w:eastAsia="Calibri" w:hAnsi="Times New Roman" w:cs="Times New Roman"/>
              </w:rPr>
              <w:t xml:space="preserve"> (стаж в должности не менее</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2 лет) = 1 балл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заместитель директора (стаж в должности не менее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лет) = 3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директор (стаж в должности не менее 2 лет) = 5 баллов </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6</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Приложение к диплому об образовании</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lang w:val="kk-KZ"/>
              </w:rPr>
            </w:pPr>
            <w:r w:rsidRPr="006464F0">
              <w:rPr>
                <w:rFonts w:ascii="Times New Roman" w:eastAsia="Calibri" w:hAnsi="Times New Roman" w:cs="Times New Roman"/>
                <w:lang w:val="kk-KZ"/>
              </w:rPr>
              <w:t>р</w:t>
            </w:r>
            <w:proofErr w:type="spellStart"/>
            <w:r w:rsidRPr="006464F0">
              <w:rPr>
                <w:rFonts w:ascii="Times New Roman" w:eastAsia="Calibri" w:hAnsi="Times New Roman" w:cs="Times New Roman"/>
              </w:rPr>
              <w:t>езультаты</w:t>
            </w:r>
            <w:proofErr w:type="spellEnd"/>
            <w:r w:rsidRPr="006464F0">
              <w:rPr>
                <w:rFonts w:ascii="Times New Roman" w:eastAsia="Calibri" w:hAnsi="Times New Roman" w:cs="Times New Roman"/>
              </w:rPr>
              <w:t xml:space="preserve"> педагогической/</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рофессиональной</w:t>
            </w:r>
            <w:proofErr w:type="spellEnd"/>
            <w:r w:rsidRPr="006464F0">
              <w:rPr>
                <w:rFonts w:ascii="Times New Roman" w:eastAsia="Calibri" w:hAnsi="Times New Roman" w:cs="Times New Roman"/>
              </w:rPr>
              <w:t xml:space="preserve"> практики </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«отлично» = 1 балл</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«хорошо» = 0,5 балла</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797"/>
        </w:trPr>
        <w:tc>
          <w:tcPr>
            <w:tcW w:w="501" w:type="dxa"/>
            <w:shd w:val="clear" w:color="auto" w:fill="auto"/>
            <w:tcMar>
              <w:top w:w="45" w:type="dxa"/>
              <w:left w:w="75" w:type="dxa"/>
              <w:bottom w:w="45" w:type="dxa"/>
              <w:right w:w="75" w:type="dxa"/>
            </w:tcMar>
            <w:hideMark/>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7</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учебное заведение по последнему месту </w:t>
            </w:r>
            <w:r w:rsidRPr="006464F0">
              <w:rPr>
                <w:rFonts w:ascii="Times New Roman" w:eastAsia="Calibri" w:hAnsi="Times New Roman" w:cs="Times New Roman"/>
              </w:rPr>
              <w:lastRenderedPageBreak/>
              <w:t>работы/учебы)</w:t>
            </w:r>
          </w:p>
        </w:tc>
        <w:tc>
          <w:tcPr>
            <w:tcW w:w="3969" w:type="dxa"/>
          </w:tcPr>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rPr>
              <w:lastRenderedPageBreak/>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аличие</w:t>
            </w:r>
            <w:proofErr w:type="spellEnd"/>
            <w:r w:rsidRPr="006464F0">
              <w:rPr>
                <w:rFonts w:ascii="Times New Roman" w:eastAsia="Calibri" w:hAnsi="Times New Roman" w:cs="Times New Roman"/>
              </w:rPr>
              <w:t xml:space="preserve"> положительного рекомендательного </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исьма</w:t>
            </w:r>
            <w:proofErr w:type="spellEnd"/>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егативное</w:t>
            </w:r>
            <w:proofErr w:type="spellEnd"/>
            <w:r w:rsidRPr="006464F0">
              <w:rPr>
                <w:rFonts w:ascii="Times New Roman" w:eastAsia="Calibri" w:hAnsi="Times New Roman" w:cs="Times New Roman"/>
              </w:rPr>
              <w:t xml:space="preserve"> рекомендательное письмо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p>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минус 3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8</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научных проектов обучающихся;</w:t>
            </w:r>
          </w:p>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учителя;</w:t>
            </w:r>
          </w:p>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государственная награда</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научных проектов = 1 балл</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 3 балла</w:t>
            </w:r>
          </w:p>
          <w:p w:rsidR="00E85C82" w:rsidRPr="006464F0" w:rsidRDefault="00E85C82" w:rsidP="0020467A">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участник конкурса «Лучший педагог» =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1 балл</w:t>
            </w:r>
          </w:p>
          <w:p w:rsidR="00E85C82" w:rsidRPr="006464F0" w:rsidRDefault="00E85C82" w:rsidP="0020467A">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 конкурса «Лучший педагог» =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5 баллов</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обладатель медали «</w:t>
            </w:r>
            <w:proofErr w:type="spellStart"/>
            <w:r w:rsidRPr="006464F0">
              <w:rPr>
                <w:rFonts w:ascii="Times New Roman" w:eastAsia="Calibri" w:hAnsi="Times New Roman" w:cs="Times New Roman"/>
              </w:rPr>
              <w:t>Қазақстан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еңбек</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сіңірген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ұстазы</w:t>
            </w:r>
            <w:proofErr w:type="spellEnd"/>
            <w:r w:rsidRPr="006464F0">
              <w:rPr>
                <w:rFonts w:ascii="Times New Roman" w:eastAsia="Calibri" w:hAnsi="Times New Roman" w:cs="Times New Roman"/>
              </w:rPr>
              <w:t>» = 10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lang w:val="kk-KZ"/>
              </w:rPr>
            </w:pPr>
          </w:p>
        </w:tc>
      </w:tr>
      <w:tr w:rsidR="00E85C82" w:rsidRPr="006464F0" w:rsidTr="00EC03B2">
        <w:trPr>
          <w:trHeight w:val="1694"/>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9</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Методическая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-авторские работы и публикации</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МОН РК = 5 баллов</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РУМС = 2 балла</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наличие публикации по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sidRPr="006464F0">
              <w:rPr>
                <w:rFonts w:ascii="Times New Roman" w:eastAsia="Calibri" w:hAnsi="Times New Roman" w:cs="Times New Roman"/>
              </w:rPr>
              <w:t>Scopus</w:t>
            </w:r>
            <w:proofErr w:type="spellEnd"/>
            <w:r w:rsidRPr="006464F0">
              <w:rPr>
                <w:rFonts w:ascii="Times New Roman" w:eastAsia="Calibri" w:hAnsi="Times New Roman" w:cs="Times New Roman"/>
              </w:rPr>
              <w:t xml:space="preserve"> = 3 балла</w:t>
            </w:r>
          </w:p>
          <w:p w:rsidR="00E85C82" w:rsidRPr="006464F0" w:rsidRDefault="00E85C82" w:rsidP="0020467A">
            <w:pPr>
              <w:spacing w:after="0" w:line="240" w:lineRule="auto"/>
              <w:ind w:left="141"/>
              <w:jc w:val="both"/>
              <w:rPr>
                <w:rFonts w:ascii="Times New Roman" w:eastAsia="Calibri" w:hAnsi="Times New Roman" w:cs="Times New Roman"/>
              </w:rPr>
            </w:pP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10</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Общественно-педагогическая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Документ, подтверждающий общественно-педагогическую деятельность</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наставник =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руководство МО = 2 балла</w:t>
            </w:r>
          </w:p>
          <w:p w:rsidR="00E85C82" w:rsidRPr="006464F0" w:rsidRDefault="00E85C82" w:rsidP="0020467A">
            <w:pPr>
              <w:spacing w:after="0" w:line="240" w:lineRule="auto"/>
              <w:ind w:left="141"/>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преподавание на 2 языках, русский/ казахский</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 балла</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иностранный/русский, иностранный/казахский) =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преподавание на 3 языках (казахский, русский, </w:t>
            </w:r>
            <w:r w:rsidRPr="006464F0">
              <w:rPr>
                <w:rFonts w:ascii="Times New Roman" w:eastAsia="Calibri" w:hAnsi="Times New Roman" w:cs="Times New Roman"/>
                <w:lang w:val="kk-KZ"/>
              </w:rPr>
              <w:t xml:space="preserve"> и</w:t>
            </w:r>
            <w:proofErr w:type="spellStart"/>
            <w:r w:rsidRPr="006464F0">
              <w:rPr>
                <w:rFonts w:ascii="Times New Roman" w:eastAsia="Calibri" w:hAnsi="Times New Roman" w:cs="Times New Roman"/>
              </w:rPr>
              <w:t>ностранный</w:t>
            </w:r>
            <w:proofErr w:type="spellEnd"/>
            <w:r w:rsidRPr="006464F0">
              <w:rPr>
                <w:rFonts w:ascii="Times New Roman" w:eastAsia="Calibri" w:hAnsi="Times New Roman" w:cs="Times New Roman"/>
              </w:rPr>
              <w:t>) = 5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3927"/>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1</w:t>
            </w:r>
            <w:r w:rsidRPr="006464F0">
              <w:rPr>
                <w:rFonts w:ascii="Times New Roman" w:eastAsia="Calibri" w:hAnsi="Times New Roman" w:cs="Times New Roman"/>
                <w:spacing w:val="2"/>
                <w:lang w:val="kk-KZ"/>
              </w:rPr>
              <w:t>1</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Курсовая подготовка</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lang w:val="en-US"/>
              </w:rPr>
            </w:pPr>
            <w:r w:rsidRPr="006464F0">
              <w:rPr>
                <w:rFonts w:ascii="Times New Roman" w:eastAsia="Calibri" w:hAnsi="Times New Roman" w:cs="Times New Roman"/>
              </w:rPr>
              <w:t xml:space="preserve">- сертификаты </w:t>
            </w:r>
          </w:p>
          <w:p w:rsidR="00E85C82" w:rsidRPr="006464F0" w:rsidRDefault="00E85C82" w:rsidP="0020467A">
            <w:pPr>
              <w:spacing w:after="0" w:line="240" w:lineRule="auto"/>
              <w:ind w:left="67"/>
              <w:jc w:val="both"/>
              <w:rPr>
                <w:rFonts w:ascii="Times New Roman" w:eastAsia="Calibri" w:hAnsi="Times New Roman" w:cs="Times New Roman"/>
                <w:lang w:val="en-US"/>
              </w:rPr>
            </w:pPr>
            <w:r w:rsidRPr="006464F0">
              <w:rPr>
                <w:rFonts w:ascii="Times New Roman" w:eastAsia="Calibri" w:hAnsi="Times New Roman" w:cs="Times New Roman"/>
                <w:lang w:val="en-US"/>
              </w:rPr>
              <w:t>»</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ЦПМ НИШ, </w:t>
            </w:r>
            <w:r w:rsidRPr="006464F0">
              <w:rPr>
                <w:rFonts w:ascii="Times New Roman" w:eastAsia="Calibri" w:hAnsi="Times New Roman" w:cs="Times New Roman"/>
                <w:lang w:val="kk-KZ"/>
              </w:rPr>
              <w:t>«</w:t>
            </w:r>
            <w:proofErr w:type="spellStart"/>
            <w:r w:rsidRPr="006464F0">
              <w:rPr>
                <w:rFonts w:ascii="Times New Roman" w:eastAsia="Calibri" w:hAnsi="Times New Roman" w:cs="Times New Roman"/>
              </w:rPr>
              <w:t>Өрле</w:t>
            </w:r>
            <w:proofErr w:type="spellEnd"/>
            <w:r w:rsidRPr="006464F0">
              <w:rPr>
                <w:rFonts w:ascii="Times New Roman" w:eastAsia="Calibri" w:hAnsi="Times New Roman" w:cs="Times New Roman"/>
                <w:lang w:val="kk-KZ"/>
              </w:rPr>
              <w:t xml:space="preserve">у» </w:t>
            </w:r>
            <w:r w:rsidRPr="006464F0">
              <w:rPr>
                <w:rFonts w:ascii="Times New Roman" w:eastAsia="Calibri" w:hAnsi="Times New Roman" w:cs="Times New Roman"/>
              </w:rPr>
              <w:t>=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повышения квалификации по программам,</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6464F0">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sidRPr="006464F0">
              <w:rPr>
                <w:rFonts w:ascii="Times New Roman" w:eastAsia="Calibri" w:hAnsi="Times New Roman" w:cs="Times New Roman"/>
                <w:i/>
                <w:lang w:val="kk-KZ"/>
              </w:rPr>
              <w:t xml:space="preserve"> </w:t>
            </w:r>
            <w:r w:rsidRPr="006464F0">
              <w:rPr>
                <w:rFonts w:ascii="Times New Roman" w:eastAsia="Calibri" w:hAnsi="Times New Roman" w:cs="Times New Roman"/>
              </w:rPr>
              <w:t>= 0,5 балла (каждый отдельно)</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2280"/>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12</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С дипломом в село!</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xml:space="preserve">, </w:t>
            </w:r>
            <w:r w:rsidRPr="006464F0">
              <w:rPr>
                <w:rFonts w:ascii="Times New Roman" w:eastAsia="Calibri" w:hAnsi="Times New Roman" w:cs="Times New Roman"/>
                <w:spacing w:val="2"/>
                <w:lang w:val="kk-KZ"/>
              </w:rPr>
              <w:t>«</w:t>
            </w:r>
            <w:proofErr w:type="spellStart"/>
            <w:r w:rsidRPr="006464F0">
              <w:rPr>
                <w:rFonts w:ascii="Times New Roman" w:eastAsia="Calibri" w:hAnsi="Times New Roman" w:cs="Times New Roman"/>
                <w:spacing w:val="2"/>
              </w:rPr>
              <w:t>Серпiн</w:t>
            </w:r>
            <w:proofErr w:type="spellEnd"/>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rPr>
              <w:t>плюс 3 балла</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185"/>
        </w:trPr>
        <w:tc>
          <w:tcPr>
            <w:tcW w:w="3052" w:type="dxa"/>
            <w:gridSpan w:val="2"/>
            <w:shd w:val="clear" w:color="auto" w:fill="auto"/>
            <w:tcMar>
              <w:top w:w="45" w:type="dxa"/>
              <w:left w:w="75" w:type="dxa"/>
              <w:bottom w:w="45" w:type="dxa"/>
              <w:right w:w="75" w:type="dxa"/>
            </w:tcMar>
            <w:hideMark/>
          </w:tcPr>
          <w:p w:rsidR="00E85C82" w:rsidRPr="006464F0" w:rsidRDefault="00E85C82" w:rsidP="0020467A">
            <w:pPr>
              <w:spacing w:after="0" w:line="240" w:lineRule="auto"/>
              <w:ind w:firstLine="851"/>
              <w:jc w:val="both"/>
              <w:rPr>
                <w:rFonts w:ascii="Times New Roman" w:eastAsia="Calibri" w:hAnsi="Times New Roman" w:cs="Times New Roman"/>
                <w:b/>
                <w:spacing w:val="2"/>
              </w:rPr>
            </w:pPr>
            <w:r w:rsidRPr="006464F0">
              <w:rPr>
                <w:rFonts w:ascii="Times New Roman" w:eastAsia="Calibri" w:hAnsi="Times New Roman" w:cs="Times New Roman"/>
                <w:b/>
                <w:spacing w:val="2"/>
              </w:rPr>
              <w:t>Итого:</w:t>
            </w:r>
          </w:p>
        </w:tc>
        <w:tc>
          <w:tcPr>
            <w:tcW w:w="6521" w:type="dxa"/>
            <w:gridSpan w:val="2"/>
            <w:shd w:val="clear" w:color="auto" w:fill="auto"/>
            <w:tcMar>
              <w:top w:w="45" w:type="dxa"/>
              <w:left w:w="75" w:type="dxa"/>
              <w:bottom w:w="45" w:type="dxa"/>
              <w:right w:w="75" w:type="dxa"/>
            </w:tcMar>
            <w:hideMark/>
          </w:tcPr>
          <w:p w:rsidR="00E85C82" w:rsidRPr="006464F0" w:rsidRDefault="00E85C82" w:rsidP="0020467A">
            <w:pPr>
              <w:spacing w:after="0" w:line="240" w:lineRule="auto"/>
              <w:ind w:firstLine="851"/>
              <w:jc w:val="both"/>
              <w:rPr>
                <w:rFonts w:ascii="Times New Roman" w:eastAsia="Calibri" w:hAnsi="Times New Roman" w:cs="Times New Roman"/>
                <w:b/>
              </w:rPr>
            </w:pPr>
          </w:p>
        </w:tc>
        <w:tc>
          <w:tcPr>
            <w:tcW w:w="850" w:type="dxa"/>
          </w:tcPr>
          <w:p w:rsidR="00E85C82" w:rsidRPr="006464F0" w:rsidRDefault="00E85C82" w:rsidP="0020467A">
            <w:pPr>
              <w:spacing w:after="0" w:line="240" w:lineRule="auto"/>
              <w:ind w:firstLine="851"/>
              <w:jc w:val="both"/>
              <w:rPr>
                <w:rFonts w:ascii="Times New Roman" w:eastAsia="Calibri" w:hAnsi="Times New Roman" w:cs="Times New Roman"/>
              </w:rPr>
            </w:pPr>
          </w:p>
        </w:tc>
      </w:tr>
    </w:tbl>
    <w:p w:rsidR="00E85C82" w:rsidRPr="006464F0" w:rsidRDefault="00E85C82" w:rsidP="0020467A">
      <w:pPr>
        <w:spacing w:after="0" w:line="240" w:lineRule="auto"/>
        <w:jc w:val="both"/>
        <w:rPr>
          <w:rFonts w:ascii="Times New Roman" w:hAnsi="Times New Roman" w:cs="Times New Roman"/>
        </w:rPr>
      </w:pPr>
    </w:p>
    <w:p w:rsidR="00E85C82" w:rsidRPr="006464F0" w:rsidRDefault="00E85C82" w:rsidP="0020467A">
      <w:pPr>
        <w:pStyle w:val="a7"/>
        <w:spacing w:before="0" w:beforeAutospacing="0" w:after="0" w:afterAutospacing="0"/>
        <w:ind w:firstLine="709"/>
        <w:jc w:val="both"/>
        <w:rPr>
          <w:sz w:val="22"/>
          <w:szCs w:val="22"/>
        </w:rPr>
      </w:pPr>
    </w:p>
    <w:p w:rsidR="00E85C82" w:rsidRPr="006464F0" w:rsidRDefault="00E85C82" w:rsidP="0020467A">
      <w:pPr>
        <w:pStyle w:val="a7"/>
        <w:spacing w:before="0" w:beforeAutospacing="0" w:after="0" w:afterAutospacing="0"/>
        <w:ind w:firstLine="708"/>
        <w:jc w:val="both"/>
        <w:rPr>
          <w:b/>
          <w:sz w:val="22"/>
          <w:szCs w:val="22"/>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Pr="006464F0" w:rsidRDefault="00E85C82" w:rsidP="0020467A">
      <w:pPr>
        <w:pStyle w:val="a7"/>
        <w:spacing w:before="0" w:beforeAutospacing="0" w:after="0" w:afterAutospacing="0"/>
        <w:ind w:firstLine="708"/>
        <w:jc w:val="both"/>
        <w:rPr>
          <w:b/>
          <w:sz w:val="22"/>
          <w:szCs w:val="22"/>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85C82" w:rsidRPr="006464F0" w:rsidTr="00EC03B2">
        <w:trPr>
          <w:trHeight w:val="781"/>
        </w:trPr>
        <w:tc>
          <w:tcPr>
            <w:tcW w:w="5495" w:type="dxa"/>
          </w:tcPr>
          <w:p w:rsidR="00E85C82" w:rsidRPr="006464F0" w:rsidRDefault="00E85C82" w:rsidP="0020467A">
            <w:pPr>
              <w:spacing w:line="345" w:lineRule="atLeast"/>
              <w:jc w:val="both"/>
              <w:textAlignment w:val="baseline"/>
              <w:outlineLvl w:val="2"/>
              <w:rPr>
                <w:rFonts w:ascii="Times New Roman" w:eastAsia="Times New Roman" w:hAnsi="Times New Roman" w:cs="Times New Roman"/>
                <w:b/>
                <w:bCs/>
              </w:rPr>
            </w:pPr>
          </w:p>
        </w:tc>
        <w:tc>
          <w:tcPr>
            <w:tcW w:w="4819" w:type="dxa"/>
          </w:tcPr>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Приложение 10 к Правилам</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назначения на должности,</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освобождения от должностей</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первых руководителей и педагогов</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государственных организаций образования</w:t>
            </w:r>
          </w:p>
          <w:p w:rsidR="00E85C82" w:rsidRPr="006464F0" w:rsidRDefault="00E85C82" w:rsidP="0020467A">
            <w:pPr>
              <w:pStyle w:val="a4"/>
              <w:jc w:val="both"/>
              <w:rPr>
                <w:lang w:val="kk-KZ"/>
              </w:rPr>
            </w:pPr>
            <w:r w:rsidRPr="00CA7297">
              <w:rPr>
                <w:rFonts w:ascii="Times New Roman" w:hAnsi="Times New Roman" w:cs="Times New Roman"/>
                <w:lang w:val="kk-KZ"/>
              </w:rPr>
              <w:t>Форма</w:t>
            </w:r>
          </w:p>
        </w:tc>
      </w:tr>
    </w:tbl>
    <w:p w:rsidR="00E85C82" w:rsidRPr="006464F0" w:rsidRDefault="00E85C82" w:rsidP="0020467A">
      <w:pPr>
        <w:autoSpaceDE w:val="0"/>
        <w:autoSpaceDN w:val="0"/>
        <w:adjustRightInd w:val="0"/>
        <w:spacing w:after="0"/>
        <w:jc w:val="both"/>
        <w:rPr>
          <w:rFonts w:ascii="Times New Roman" w:hAnsi="Times New Roman" w:cs="Times New Roman"/>
          <w:lang w:val="en-US"/>
        </w:rPr>
      </w:pPr>
    </w:p>
    <w:p w:rsidR="00E85C82" w:rsidRPr="00CA7297" w:rsidRDefault="00E85C82" w:rsidP="0020467A">
      <w:pPr>
        <w:autoSpaceDE w:val="0"/>
        <w:autoSpaceDN w:val="0"/>
        <w:adjustRightInd w:val="0"/>
        <w:spacing w:after="0"/>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w:t>
      </w:r>
      <w:r>
        <w:rPr>
          <w:rFonts w:ascii="Times New Roman" w:hAnsi="Times New Roman" w:cs="Times New Roman"/>
        </w:rPr>
        <w:t>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rPr>
      </w:pPr>
      <w:r w:rsidRPr="006464F0">
        <w:rPr>
          <w:rFonts w:ascii="Times New Roman" w:hAnsi="Times New Roman" w:cs="Times New Roman"/>
          <w:lang w:val="kk-KZ"/>
        </w:rPr>
        <w:t>(</w:t>
      </w:r>
      <w:r w:rsidRPr="006464F0">
        <w:rPr>
          <w:rFonts w:ascii="Times New Roman" w:hAnsi="Times New Roman" w:cs="Times New Roman"/>
        </w:rPr>
        <w:t>государственный орган, объявивший конкурс</w:t>
      </w:r>
      <w:r w:rsidRPr="006464F0">
        <w:rPr>
          <w:rFonts w:ascii="Times New Roman" w:hAnsi="Times New Roman" w:cs="Times New Roman"/>
          <w:lang w:val="kk-KZ"/>
        </w:rPr>
        <w:t>)</w:t>
      </w:r>
    </w:p>
    <w:p w:rsidR="00E85C82" w:rsidRPr="006464F0" w:rsidRDefault="00E85C82" w:rsidP="0020467A">
      <w:pPr>
        <w:spacing w:after="0" w:line="240" w:lineRule="auto"/>
        <w:jc w:val="both"/>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w:t>
      </w:r>
    </w:p>
    <w:p w:rsidR="00E85C82" w:rsidRPr="006464F0" w:rsidRDefault="00E85C82" w:rsidP="0020467A">
      <w:pPr>
        <w:spacing w:after="0" w:line="240" w:lineRule="auto"/>
        <w:jc w:val="both"/>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lang w:val="kk-KZ"/>
        </w:rPr>
      </w:pPr>
      <w:r w:rsidRPr="006464F0">
        <w:rPr>
          <w:rFonts w:ascii="Times New Roman" w:hAnsi="Times New Roman" w:cs="Times New Roman"/>
          <w:lang w:val="kk-KZ"/>
        </w:rPr>
        <w:t>(</w:t>
      </w:r>
      <w:r w:rsidRPr="006464F0">
        <w:rPr>
          <w:rFonts w:ascii="Times New Roman" w:hAnsi="Times New Roman" w:cs="Times New Roman"/>
        </w:rPr>
        <w:t xml:space="preserve"> Ф.И.О. кандидата (при его наличии), ИИН</w:t>
      </w:r>
      <w:r w:rsidRPr="006464F0">
        <w:rPr>
          <w:rFonts w:ascii="Times New Roman" w:hAnsi="Times New Roman" w:cs="Times New Roman"/>
          <w:lang w:val="kk-KZ"/>
        </w:rPr>
        <w:t>)</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rPr>
        <w:t>(должность, место работы)</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w:t>
      </w:r>
      <w:r>
        <w:rPr>
          <w:rFonts w:ascii="Times New Roman" w:hAnsi="Times New Roman" w:cs="Times New Roman"/>
        </w:rPr>
        <w:t>______________________________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lang w:val="kk-KZ"/>
        </w:rPr>
      </w:pPr>
      <w:r w:rsidRPr="006464F0">
        <w:rPr>
          <w:rFonts w:ascii="Times New Roman" w:hAnsi="Times New Roman" w:cs="Times New Roman"/>
          <w:lang w:val="kk-KZ"/>
        </w:rPr>
        <w:t>(фактическое место проживания, адрес прописки, контактный телефон)</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w:t>
      </w:r>
      <w:r>
        <w:rPr>
          <w:rFonts w:ascii="Times New Roman" w:hAnsi="Times New Roman" w:cs="Times New Roman"/>
          <w:lang w:val="kk-KZ"/>
        </w:rPr>
        <w:t>______________________</w:t>
      </w:r>
    </w:p>
    <w:p w:rsidR="00E85C82" w:rsidRPr="006464F0" w:rsidRDefault="00E85C82" w:rsidP="0020467A">
      <w:pPr>
        <w:spacing w:after="0"/>
        <w:jc w:val="both"/>
        <w:rPr>
          <w:rFonts w:ascii="Times New Roman" w:hAnsi="Times New Roman" w:cs="Times New Roman"/>
          <w:b/>
          <w:lang w:val="kk-KZ"/>
        </w:rPr>
      </w:pPr>
    </w:p>
    <w:p w:rsidR="00E85C82" w:rsidRPr="006464F0" w:rsidRDefault="00E85C82" w:rsidP="000C449C">
      <w:pPr>
        <w:spacing w:after="0"/>
        <w:jc w:val="center"/>
        <w:rPr>
          <w:rFonts w:ascii="Times New Roman" w:hAnsi="Times New Roman" w:cs="Times New Roman"/>
          <w:lang w:val="kk-KZ"/>
        </w:rPr>
      </w:pPr>
      <w:r w:rsidRPr="006464F0">
        <w:rPr>
          <w:rFonts w:ascii="Times New Roman" w:hAnsi="Times New Roman" w:cs="Times New Roman"/>
          <w:b/>
          <w:lang w:val="kk-KZ"/>
        </w:rPr>
        <w:t>Заявление</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 xml:space="preserve">      </w:t>
      </w:r>
      <w:r w:rsidRPr="006464F0">
        <w:rPr>
          <w:rFonts w:ascii="Times New Roman" w:hAnsi="Times New Roman" w:cs="Times New Roman"/>
          <w:lang w:val="kk-KZ"/>
        </w:rPr>
        <w:tab/>
        <w:t>Прошу допустить меня к конкурсу на занятие вакантной/временно вакантной</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lang w:val="kk-KZ"/>
        </w:rPr>
        <w:t>должности (нужное подчеркнуть)</w:t>
      </w:r>
      <w:r w:rsidRPr="006464F0">
        <w:rPr>
          <w:rFonts w:ascii="Times New Roman" w:hAnsi="Times New Roman" w:cs="Times New Roman"/>
        </w:rPr>
        <w:t xml:space="preserve"> ________________________________________________________</w:t>
      </w:r>
    </w:p>
    <w:p w:rsidR="00E85C82" w:rsidRPr="00CA7297"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_________________________________________________________________________________________</w:t>
      </w:r>
      <w:r w:rsidRPr="006464F0">
        <w:rPr>
          <w:rFonts w:ascii="Times New Roman" w:hAnsi="Times New Roman" w:cs="Times New Roman"/>
        </w:rPr>
        <w:t>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(наименование организаций образования, адрес (область, район, город/село)</w:t>
      </w:r>
    </w:p>
    <w:p w:rsidR="00E85C82" w:rsidRPr="006464F0" w:rsidRDefault="00E85C82" w:rsidP="0020467A">
      <w:pPr>
        <w:spacing w:after="0" w:line="240" w:lineRule="auto"/>
        <w:ind w:firstLine="708"/>
        <w:jc w:val="both"/>
        <w:rPr>
          <w:rFonts w:ascii="Times New Roman" w:hAnsi="Times New Roman" w:cs="Times New Roman"/>
        </w:rPr>
      </w:pPr>
    </w:p>
    <w:p w:rsidR="00E85C82" w:rsidRPr="006464F0" w:rsidRDefault="00E85C82" w:rsidP="0020467A">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В настоящее время работаю:</w:t>
      </w:r>
      <w:r w:rsidRPr="006464F0">
        <w:rPr>
          <w:rFonts w:ascii="Times New Roman" w:hAnsi="Times New Roman" w:cs="Times New Roman"/>
        </w:rPr>
        <w:t xml:space="preserve"> _____________________</w:t>
      </w:r>
      <w:r>
        <w:rPr>
          <w:rFonts w:ascii="Times New Roman" w:hAnsi="Times New Roman" w:cs="Times New Roman"/>
        </w:rPr>
        <w:t>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w:t>
      </w:r>
      <w:r>
        <w:rPr>
          <w:rFonts w:ascii="Times New Roman" w:hAnsi="Times New Roman" w:cs="Times New Roman"/>
          <w:lang w:val="kk-KZ"/>
        </w:rPr>
        <w:t>_____________________</w:t>
      </w:r>
    </w:p>
    <w:p w:rsidR="00E85C82" w:rsidRPr="006464F0" w:rsidRDefault="00E85C82" w:rsidP="0020467A">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(должность, наименование организации, адрес (область, район, город/село)</w:t>
      </w:r>
    </w:p>
    <w:p w:rsidR="00E85C82" w:rsidRPr="006464F0" w:rsidRDefault="00E85C82" w:rsidP="0020467A">
      <w:pPr>
        <w:spacing w:after="0" w:line="240" w:lineRule="auto"/>
        <w:jc w:val="both"/>
        <w:rPr>
          <w:rFonts w:ascii="Times New Roman" w:hAnsi="Times New Roman" w:cs="Times New Roman"/>
          <w:lang w:val="kk-KZ"/>
        </w:rPr>
      </w:pP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Сообщаю о себе следующие сведения:</w:t>
      </w:r>
    </w:p>
    <w:tbl>
      <w:tblPr>
        <w:tblStyle w:val="a6"/>
        <w:tblW w:w="0" w:type="auto"/>
        <w:tblInd w:w="108" w:type="dxa"/>
        <w:tblLook w:val="04A0" w:firstRow="1" w:lastRow="0" w:firstColumn="1" w:lastColumn="0" w:noHBand="0" w:noVBand="1"/>
      </w:tblPr>
      <w:tblGrid>
        <w:gridCol w:w="2060"/>
        <w:gridCol w:w="2771"/>
        <w:gridCol w:w="2033"/>
        <w:gridCol w:w="2599"/>
      </w:tblGrid>
      <w:tr w:rsidR="00E85C82" w:rsidRPr="006464F0" w:rsidTr="00EC03B2">
        <w:trPr>
          <w:trHeight w:val="951"/>
        </w:trPr>
        <w:tc>
          <w:tcPr>
            <w:tcW w:w="2127" w:type="dxa"/>
          </w:tcPr>
          <w:p w:rsidR="00E85C82" w:rsidRPr="006464F0" w:rsidRDefault="00E85C82" w:rsidP="0020467A">
            <w:pPr>
              <w:jc w:val="both"/>
              <w:rPr>
                <w:rFonts w:ascii="Times New Roman" w:hAnsi="Times New Roman" w:cs="Times New Roman"/>
                <w:lang w:val="kk-KZ"/>
              </w:rPr>
            </w:pPr>
            <w:r w:rsidRPr="006464F0">
              <w:rPr>
                <w:rFonts w:ascii="Times New Roman" w:hAnsi="Times New Roman" w:cs="Times New Roman"/>
                <w:lang w:val="kk-KZ"/>
              </w:rPr>
              <w:t>Образование: высшее или послевузовское</w:t>
            </w:r>
          </w:p>
        </w:tc>
        <w:tc>
          <w:tcPr>
            <w:tcW w:w="2976" w:type="dxa"/>
          </w:tcPr>
          <w:p w:rsidR="00E85C82" w:rsidRPr="006464F0" w:rsidRDefault="00E85C82" w:rsidP="0020467A">
            <w:pPr>
              <w:jc w:val="both"/>
              <w:rPr>
                <w:rFonts w:ascii="Times New Roman" w:hAnsi="Times New Roman" w:cs="Times New Roman"/>
                <w:lang w:val="kk-KZ"/>
              </w:rPr>
            </w:pPr>
            <w:proofErr w:type="spellStart"/>
            <w:r w:rsidRPr="006464F0">
              <w:rPr>
                <w:rFonts w:ascii="Times New Roman" w:hAnsi="Times New Roman" w:cs="Times New Roman"/>
                <w:lang w:val="en-US"/>
              </w:rPr>
              <w:t>Наименование</w:t>
            </w:r>
            <w:proofErr w:type="spellEnd"/>
            <w:r w:rsidRPr="006464F0">
              <w:rPr>
                <w:rFonts w:ascii="Times New Roman" w:hAnsi="Times New Roman" w:cs="Times New Roman"/>
                <w:lang w:val="en-US"/>
              </w:rPr>
              <w:t xml:space="preserve"> </w:t>
            </w:r>
          </w:p>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учебного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заведения</w:t>
            </w:r>
            <w:proofErr w:type="spellEnd"/>
          </w:p>
        </w:tc>
        <w:tc>
          <w:tcPr>
            <w:tcW w:w="2197" w:type="dxa"/>
          </w:tcPr>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Период</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обучения</w:t>
            </w:r>
            <w:proofErr w:type="spellEnd"/>
          </w:p>
        </w:tc>
        <w:tc>
          <w:tcPr>
            <w:tcW w:w="2765" w:type="dxa"/>
          </w:tcPr>
          <w:p w:rsidR="00E85C82" w:rsidRPr="006464F0" w:rsidRDefault="00E85C82" w:rsidP="0020467A">
            <w:pPr>
              <w:jc w:val="both"/>
              <w:rPr>
                <w:rFonts w:ascii="Times New Roman" w:hAnsi="Times New Roman" w:cs="Times New Roman"/>
                <w:lang w:val="kk-KZ"/>
              </w:rPr>
            </w:pPr>
            <w:proofErr w:type="spellStart"/>
            <w:r w:rsidRPr="006464F0">
              <w:rPr>
                <w:rFonts w:ascii="Times New Roman" w:hAnsi="Times New Roman" w:cs="Times New Roman"/>
                <w:lang w:val="en-US"/>
              </w:rPr>
              <w:t>Специальность</w:t>
            </w:r>
            <w:proofErr w:type="spellEnd"/>
            <w:r w:rsidRPr="006464F0">
              <w:rPr>
                <w:rFonts w:ascii="Times New Roman" w:hAnsi="Times New Roman" w:cs="Times New Roman"/>
                <w:lang w:val="en-US"/>
              </w:rPr>
              <w:t xml:space="preserve"> </w:t>
            </w:r>
          </w:p>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по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диплому</w:t>
            </w:r>
            <w:proofErr w:type="spellEnd"/>
          </w:p>
        </w:tc>
      </w:tr>
      <w:tr w:rsidR="00E85C82" w:rsidRPr="006464F0" w:rsidTr="00EC03B2">
        <w:trPr>
          <w:trHeight w:val="979"/>
        </w:trPr>
        <w:tc>
          <w:tcPr>
            <w:tcW w:w="2127" w:type="dxa"/>
          </w:tcPr>
          <w:p w:rsidR="00E85C82" w:rsidRPr="006464F0" w:rsidRDefault="00E85C82" w:rsidP="0020467A">
            <w:pPr>
              <w:jc w:val="both"/>
              <w:rPr>
                <w:rFonts w:ascii="Times New Roman" w:hAnsi="Times New Roman" w:cs="Times New Roman"/>
                <w:lang w:val="en-US"/>
              </w:rPr>
            </w:pPr>
          </w:p>
        </w:tc>
        <w:tc>
          <w:tcPr>
            <w:tcW w:w="2976" w:type="dxa"/>
          </w:tcPr>
          <w:p w:rsidR="00E85C82" w:rsidRPr="006464F0" w:rsidRDefault="00E85C82" w:rsidP="0020467A">
            <w:pPr>
              <w:jc w:val="both"/>
              <w:rPr>
                <w:rFonts w:ascii="Times New Roman" w:hAnsi="Times New Roman" w:cs="Times New Roman"/>
                <w:lang w:val="en-US"/>
              </w:rPr>
            </w:pPr>
          </w:p>
        </w:tc>
        <w:tc>
          <w:tcPr>
            <w:tcW w:w="2197" w:type="dxa"/>
          </w:tcPr>
          <w:p w:rsidR="00E85C82" w:rsidRPr="006464F0" w:rsidRDefault="00E85C82" w:rsidP="0020467A">
            <w:pPr>
              <w:jc w:val="both"/>
              <w:rPr>
                <w:rFonts w:ascii="Times New Roman" w:hAnsi="Times New Roman" w:cs="Times New Roman"/>
                <w:lang w:val="en-US"/>
              </w:rPr>
            </w:pPr>
          </w:p>
        </w:tc>
        <w:tc>
          <w:tcPr>
            <w:tcW w:w="2765" w:type="dxa"/>
          </w:tcPr>
          <w:p w:rsidR="00E85C82" w:rsidRPr="006464F0" w:rsidRDefault="00E85C82" w:rsidP="0020467A">
            <w:pPr>
              <w:jc w:val="both"/>
              <w:rPr>
                <w:rFonts w:ascii="Times New Roman" w:hAnsi="Times New Roman" w:cs="Times New Roman"/>
                <w:lang w:val="en-US"/>
              </w:rPr>
            </w:pPr>
          </w:p>
        </w:tc>
      </w:tr>
    </w:tbl>
    <w:p w:rsidR="00E85C82" w:rsidRPr="006464F0" w:rsidRDefault="00E85C82" w:rsidP="0020467A">
      <w:pPr>
        <w:spacing w:after="0" w:line="240" w:lineRule="auto"/>
        <w:jc w:val="both"/>
        <w:rPr>
          <w:rFonts w:ascii="Times New Roman" w:hAnsi="Times New Roman" w:cs="Times New Roman"/>
          <w:lang w:val="kk-KZ"/>
        </w:rPr>
      </w:pP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Наличие квалификационной категории (дата присвоения</w:t>
      </w:r>
      <w:r w:rsidRPr="006464F0">
        <w:rPr>
          <w:rFonts w:ascii="Times New Roman" w:hAnsi="Times New Roman" w:cs="Times New Roman"/>
          <w:lang w:val="kk-KZ"/>
        </w:rPr>
        <w:t>/</w:t>
      </w:r>
      <w:r w:rsidRPr="006464F0">
        <w:rPr>
          <w:rFonts w:ascii="Times New Roman" w:hAnsi="Times New Roman" w:cs="Times New Roman"/>
        </w:rPr>
        <w:t>подтверждения):______________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w:t>
      </w:r>
      <w:r>
        <w:rPr>
          <w:rFonts w:ascii="Times New Roman" w:hAnsi="Times New Roman" w:cs="Times New Roman"/>
          <w:lang w:val="kk-KZ"/>
        </w:rPr>
        <w:t>______________________________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Стаж педагогической работы:</w:t>
      </w:r>
      <w:r w:rsidRPr="006464F0">
        <w:rPr>
          <w:rFonts w:ascii="Times New Roman" w:hAnsi="Times New Roman" w:cs="Times New Roman"/>
          <w:lang w:val="kk-KZ"/>
        </w:rPr>
        <w:t xml:space="preserve"> </w:t>
      </w:r>
      <w:r w:rsidRPr="006464F0">
        <w:rPr>
          <w:rFonts w:ascii="Times New Roman" w:hAnsi="Times New Roman" w:cs="Times New Roman"/>
        </w:rPr>
        <w:t>___________________________</w:t>
      </w:r>
      <w:r>
        <w:rPr>
          <w:rFonts w:ascii="Times New Roman" w:hAnsi="Times New Roman" w:cs="Times New Roman"/>
        </w:rPr>
        <w:t>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Имею следующие результаты работы:</w:t>
      </w:r>
      <w:r w:rsidRPr="006464F0">
        <w:rPr>
          <w:rFonts w:ascii="Times New Roman" w:hAnsi="Times New Roman" w:cs="Times New Roman"/>
          <w:lang w:val="kk-KZ"/>
        </w:rPr>
        <w:t xml:space="preserve"> </w:t>
      </w:r>
      <w:r w:rsidRPr="006464F0">
        <w:rPr>
          <w:rFonts w:ascii="Times New Roman" w:hAnsi="Times New Roman" w:cs="Times New Roman"/>
        </w:rPr>
        <w:t>________</w:t>
      </w:r>
      <w:r>
        <w:rPr>
          <w:rFonts w:ascii="Times New Roman" w:hAnsi="Times New Roman" w:cs="Times New Roman"/>
        </w:rPr>
        <w:t>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E85C82" w:rsidRPr="006464F0" w:rsidRDefault="00E85C82" w:rsidP="0020467A">
      <w:pPr>
        <w:spacing w:after="0" w:line="240" w:lineRule="auto"/>
        <w:jc w:val="both"/>
        <w:rPr>
          <w:rFonts w:ascii="Times New Roman" w:hAnsi="Times New Roman" w:cs="Times New Roman"/>
        </w:rPr>
      </w:pP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i/>
        </w:rPr>
        <w:t xml:space="preserve"> </w:t>
      </w:r>
      <w:r w:rsidRPr="006464F0">
        <w:rPr>
          <w:rFonts w:ascii="Times New Roman" w:hAnsi="Times New Roman" w:cs="Times New Roman"/>
        </w:rPr>
        <w:t>(</w:t>
      </w:r>
      <w:r w:rsidRPr="006464F0">
        <w:rPr>
          <w:rFonts w:ascii="Times New Roman" w:hAnsi="Times New Roman" w:cs="Times New Roman"/>
          <w:lang w:val="kk-KZ"/>
        </w:rPr>
        <w:t>подпись</w:t>
      </w:r>
      <w:r w:rsidRPr="006464F0">
        <w:rPr>
          <w:rFonts w:ascii="Times New Roman" w:hAnsi="Times New Roman" w:cs="Times New Roman"/>
        </w:rPr>
        <w:t>)</w:t>
      </w:r>
      <w:r w:rsidRPr="006464F0">
        <w:rPr>
          <w:rFonts w:ascii="Times New Roman" w:hAnsi="Times New Roman" w:cs="Times New Roman"/>
          <w:i/>
        </w:rPr>
        <w:t xml:space="preserve">                   </w: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4A58879B" wp14:editId="415716E8">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874298"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451694B4" wp14:editId="0E538FBD">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9D50B4"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E85C82" w:rsidRDefault="00E85C82" w:rsidP="0020467A">
      <w:pPr>
        <w:spacing w:after="0" w:line="240" w:lineRule="auto"/>
        <w:jc w:val="both"/>
        <w:rPr>
          <w:rFonts w:ascii="Times New Roman" w:hAnsi="Times New Roman" w:cs="Times New Roman"/>
          <w:b/>
          <w:sz w:val="28"/>
          <w:lang w:val="kk-KZ"/>
        </w:rPr>
      </w:pPr>
    </w:p>
    <w:p w:rsidR="00E85C82" w:rsidRDefault="00E85C82" w:rsidP="0020467A">
      <w:pPr>
        <w:spacing w:after="0"/>
        <w:ind w:firstLine="708"/>
        <w:jc w:val="both"/>
        <w:rPr>
          <w:rFonts w:ascii="Times New Roman" w:hAnsi="Times New Roman" w:cs="Times New Roman"/>
        </w:rPr>
      </w:pPr>
    </w:p>
    <w:sectPr w:rsidR="00E85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B5"/>
    <w:rsid w:val="000C449C"/>
    <w:rsid w:val="0011256D"/>
    <w:rsid w:val="00170057"/>
    <w:rsid w:val="0020467A"/>
    <w:rsid w:val="00266AD5"/>
    <w:rsid w:val="003205B7"/>
    <w:rsid w:val="00553547"/>
    <w:rsid w:val="005A786E"/>
    <w:rsid w:val="005D45A3"/>
    <w:rsid w:val="00687E7A"/>
    <w:rsid w:val="0071408D"/>
    <w:rsid w:val="00772694"/>
    <w:rsid w:val="0088013D"/>
    <w:rsid w:val="008A3F6D"/>
    <w:rsid w:val="00956628"/>
    <w:rsid w:val="00A07633"/>
    <w:rsid w:val="00A4480A"/>
    <w:rsid w:val="00B007B5"/>
    <w:rsid w:val="00BE1CBE"/>
    <w:rsid w:val="00C24D90"/>
    <w:rsid w:val="00DA2B15"/>
    <w:rsid w:val="00E00F93"/>
    <w:rsid w:val="00E85C82"/>
    <w:rsid w:val="00EE44C7"/>
    <w:rsid w:val="00EF52EA"/>
    <w:rsid w:val="00F07508"/>
    <w:rsid w:val="00F87652"/>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2@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2706</Words>
  <Characters>15429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6</cp:revision>
  <dcterms:created xsi:type="dcterms:W3CDTF">2023-09-13T10:33:00Z</dcterms:created>
  <dcterms:modified xsi:type="dcterms:W3CDTF">2024-07-30T07:13:00Z</dcterms:modified>
</cp:coreProperties>
</file>